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8" w:beforeLines="50" w:after="158" w:afterLines="50" w:line="240" w:lineRule="auto"/>
        <w:jc w:val="center"/>
        <w:textAlignment w:val="auto"/>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语文</w:t>
      </w:r>
      <w:r>
        <w:rPr>
          <w:rFonts w:hint="eastAsia" w:ascii="Times New Roman" w:hAnsi="Times New Roman" w:eastAsia="宋体" w:cs="Times New Roman"/>
          <w:b/>
          <w:color w:val="auto"/>
          <w:kern w:val="2"/>
          <w:sz w:val="32"/>
          <w:szCs w:val="32"/>
          <w:lang w:val="en-US" w:eastAsia="zh-CN"/>
        </w:rPr>
        <w:t>试题甲</w:t>
      </w:r>
      <w:r>
        <w:rPr>
          <w:rFonts w:hint="default" w:ascii="Times New Roman" w:hAnsi="Times New Roman" w:cs="Times New Roman"/>
          <w:b/>
          <w:color w:val="auto"/>
          <w:sz w:val="32"/>
          <w:szCs w:val="32"/>
        </w:rPr>
        <w:t>答案及评分标准</w:t>
      </w:r>
    </w:p>
    <w:p>
      <w:pPr>
        <w:keepNext w:val="0"/>
        <w:keepLines w:val="0"/>
        <w:pageBreakBefore w:val="0"/>
        <w:numPr>
          <w:ilvl w:val="0"/>
          <w:numId w:val="0"/>
        </w:numPr>
        <w:kinsoku/>
        <w:wordWrap/>
        <w:overflowPunct/>
        <w:topLinePunct w:val="0"/>
        <w:autoSpaceDE/>
        <w:autoSpaceDN/>
        <w:bidi w:val="0"/>
        <w:adjustRightInd/>
        <w:snapToGrid/>
        <w:spacing w:line="360" w:lineRule="auto"/>
        <w:ind w:left="0" w:firstLine="0" w:firstLineChars="0"/>
        <w:jc w:val="left"/>
        <w:textAlignment w:val="auto"/>
        <w:rPr>
          <w:rFonts w:hint="default" w:ascii="Times New Roman" w:hAnsi="Times New Roman" w:cs="Times New Roman" w:eastAsiaTheme="majorEastAsia"/>
          <w:b/>
          <w:bCs/>
          <w:color w:val="auto"/>
          <w:sz w:val="21"/>
          <w:szCs w:val="21"/>
          <w:lang w:val="en-US" w:eastAsia="zh-CN"/>
        </w:rPr>
      </w:pPr>
      <w:r>
        <w:rPr>
          <w:rFonts w:hint="default" w:ascii="Times New Roman" w:hAnsi="Times New Roman" w:cs="Times New Roman" w:eastAsiaTheme="majorEastAsia"/>
          <w:b/>
          <w:bCs/>
          <w:color w:val="auto"/>
          <w:sz w:val="21"/>
          <w:szCs w:val="21"/>
          <w:lang w:val="en-US" w:eastAsia="zh-CN"/>
        </w:rPr>
        <w:t>一、选择题（共</w:t>
      </w:r>
      <w:r>
        <w:rPr>
          <w:rFonts w:hint="default" w:ascii="Times New Roman" w:hAnsi="Times New Roman" w:cs="Times New Roman" w:eastAsiaTheme="majorEastAsia"/>
          <w:b/>
          <w:bCs/>
          <w:i w:val="0"/>
          <w:iCs w:val="0"/>
          <w:caps w:val="0"/>
          <w:color w:val="auto"/>
          <w:spacing w:val="0"/>
          <w:sz w:val="21"/>
          <w:szCs w:val="21"/>
          <w:shd w:val="clear" w:fill="FFFFFF"/>
          <w:lang w:val="en-US" w:eastAsia="zh-CN"/>
        </w:rPr>
        <w:t>8</w:t>
      </w:r>
      <w:r>
        <w:rPr>
          <w:rFonts w:hint="default" w:ascii="Times New Roman" w:hAnsi="Times New Roman" w:cs="Times New Roman" w:eastAsiaTheme="majorEastAsia"/>
          <w:b/>
          <w:bCs/>
          <w:color w:val="auto"/>
          <w:sz w:val="21"/>
          <w:szCs w:val="21"/>
          <w:lang w:val="en-US" w:eastAsia="zh-CN"/>
        </w:rPr>
        <w:t>小题，每小题</w:t>
      </w:r>
      <w:r>
        <w:rPr>
          <w:rFonts w:hint="default" w:ascii="Times New Roman" w:hAnsi="Times New Roman" w:cs="Times New Roman" w:eastAsiaTheme="majorEastAsia"/>
          <w:b/>
          <w:bCs/>
          <w:i w:val="0"/>
          <w:iCs w:val="0"/>
          <w:caps w:val="0"/>
          <w:color w:val="auto"/>
          <w:spacing w:val="0"/>
          <w:sz w:val="21"/>
          <w:szCs w:val="21"/>
          <w:shd w:val="clear" w:fill="FFFFFF"/>
          <w:lang w:val="en-US" w:eastAsia="zh-CN"/>
        </w:rPr>
        <w:t>4</w:t>
      </w:r>
      <w:r>
        <w:rPr>
          <w:rFonts w:hint="default" w:ascii="Times New Roman" w:hAnsi="Times New Roman" w:cs="Times New Roman" w:eastAsiaTheme="majorEastAsia"/>
          <w:b/>
          <w:bCs/>
          <w:color w:val="auto"/>
          <w:sz w:val="21"/>
          <w:szCs w:val="21"/>
          <w:lang w:val="en-US" w:eastAsia="zh-CN"/>
        </w:rPr>
        <w:t>分，计</w:t>
      </w:r>
      <w:r>
        <w:rPr>
          <w:rFonts w:hint="default" w:ascii="Times New Roman" w:hAnsi="Times New Roman" w:cs="Times New Roman" w:eastAsiaTheme="majorEastAsia"/>
          <w:b/>
          <w:bCs/>
          <w:i w:val="0"/>
          <w:iCs w:val="0"/>
          <w:caps w:val="0"/>
          <w:color w:val="auto"/>
          <w:spacing w:val="0"/>
          <w:sz w:val="21"/>
          <w:szCs w:val="21"/>
          <w:shd w:val="clear" w:fill="FFFFFF"/>
          <w:lang w:val="en-US" w:eastAsia="zh-CN"/>
        </w:rPr>
        <w:t>32</w:t>
      </w:r>
      <w:r>
        <w:rPr>
          <w:rFonts w:hint="default" w:ascii="Times New Roman" w:hAnsi="Times New Roman" w:cs="Times New Roman" w:eastAsiaTheme="majorEastAsia"/>
          <w:b/>
          <w:bCs/>
          <w:color w:val="auto"/>
          <w:sz w:val="21"/>
          <w:szCs w:val="21"/>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jc w:val="left"/>
        <w:textAlignment w:val="auto"/>
        <w:rPr>
          <w:rFonts w:hint="default" w:ascii="Times New Roman" w:hAnsi="Times New Roman" w:cs="Times New Roman" w:eastAsiaTheme="majorEastAsia"/>
          <w:b w:val="0"/>
          <w:bCs w:val="0"/>
          <w:i w:val="0"/>
          <w:iCs w:val="0"/>
          <w:caps w:val="0"/>
          <w:color w:val="auto"/>
          <w:spacing w:val="0"/>
          <w:sz w:val="21"/>
          <w:szCs w:val="21"/>
          <w:shd w:val="clear" w:fill="FFFFFF"/>
          <w:lang w:val="en-US" w:eastAsia="zh-CN"/>
        </w:rPr>
      </w:pPr>
      <w:r>
        <w:rPr>
          <w:rFonts w:hint="default" w:ascii="Times New Roman" w:hAnsi="Times New Roman" w:cs="Times New Roman"/>
          <w:b/>
          <w:bCs/>
          <w:color w:val="auto"/>
          <w:sz w:val="21"/>
          <w:szCs w:val="21"/>
          <w:lang w:val="en-US" w:eastAsia="zh-CN"/>
        </w:rPr>
        <w:t>A卷</w:t>
      </w:r>
      <w:r>
        <w:rPr>
          <w:rFonts w:hint="eastAsia" w:ascii="Times New Roman" w:hAnsi="Times New Roman" w:cs="Times New Roman"/>
          <w:b/>
          <w:bCs/>
          <w:color w:val="auto"/>
          <w:sz w:val="21"/>
          <w:szCs w:val="21"/>
          <w:lang w:val="en-US" w:eastAsia="zh-CN"/>
        </w:rPr>
        <w:t>答案</w:t>
      </w:r>
      <w:r>
        <w:rPr>
          <w:rFonts w:hint="default" w:ascii="Times New Roman" w:hAnsi="Times New Roman" w:cs="Times New Roman"/>
          <w:b/>
          <w:bCs/>
          <w:color w:val="auto"/>
          <w:sz w:val="21"/>
          <w:szCs w:val="21"/>
          <w:lang w:val="en-US" w:eastAsia="zh-CN"/>
        </w:rPr>
        <w:t>：</w:t>
      </w:r>
      <w:r>
        <w:rPr>
          <w:rFonts w:hint="default" w:ascii="Times New Roman" w:hAnsi="Times New Roman" w:cs="Times New Roman" w:eastAsiaTheme="majorEastAsia"/>
          <w:b w:val="0"/>
          <w:bCs w:val="0"/>
          <w:i w:val="0"/>
          <w:iCs w:val="0"/>
          <w:caps w:val="0"/>
          <w:color w:val="auto"/>
          <w:spacing w:val="0"/>
          <w:sz w:val="21"/>
          <w:szCs w:val="21"/>
          <w:shd w:val="clear" w:fill="FFFFFF"/>
          <w:lang w:val="en-US" w:eastAsia="zh-CN"/>
        </w:rPr>
        <w:t>1—4  DACB     5—8  BCD</w:t>
      </w:r>
      <w:r>
        <w:rPr>
          <w:rFonts w:hint="eastAsia" w:ascii="Times New Roman" w:hAnsi="Times New Roman" w:cs="Times New Roman" w:eastAsiaTheme="majorEastAsia"/>
          <w:b w:val="0"/>
          <w:bCs w:val="0"/>
          <w:i w:val="0"/>
          <w:iCs w:val="0"/>
          <w:caps w:val="0"/>
          <w:color w:val="auto"/>
          <w:spacing w:val="0"/>
          <w:sz w:val="21"/>
          <w:szCs w:val="21"/>
          <w:shd w:val="clear" w:fill="FFFFFF"/>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jc w:val="left"/>
        <w:textAlignment w:val="auto"/>
        <w:rPr>
          <w:rFonts w:hint="default" w:ascii="Times New Roman" w:hAnsi="Times New Roman" w:cs="Times New Roman" w:eastAsiaTheme="majorEastAsia"/>
          <w:b w:val="0"/>
          <w:bCs w:val="0"/>
          <w:i w:val="0"/>
          <w:iCs w:val="0"/>
          <w:caps w:val="0"/>
          <w:color w:val="auto"/>
          <w:spacing w:val="0"/>
          <w:sz w:val="21"/>
          <w:szCs w:val="21"/>
          <w:shd w:val="clear" w:fill="FFFFFF"/>
          <w:lang w:val="en-US" w:eastAsia="zh-CN"/>
        </w:rPr>
      </w:pPr>
      <w:r>
        <w:rPr>
          <w:rFonts w:hint="eastAsia" w:ascii="Times New Roman" w:hAnsi="Times New Roman" w:cs="Times New Roman"/>
          <w:b/>
          <w:bCs/>
          <w:color w:val="auto"/>
          <w:sz w:val="21"/>
          <w:szCs w:val="21"/>
          <w:lang w:val="en-US" w:eastAsia="zh-CN"/>
        </w:rPr>
        <w:t>B</w:t>
      </w:r>
      <w:r>
        <w:rPr>
          <w:rFonts w:hint="default" w:ascii="Times New Roman" w:hAnsi="Times New Roman" w:cs="Times New Roman"/>
          <w:b/>
          <w:bCs/>
          <w:color w:val="auto"/>
          <w:sz w:val="21"/>
          <w:szCs w:val="21"/>
          <w:lang w:val="en-US" w:eastAsia="zh-CN"/>
        </w:rPr>
        <w:t>卷</w:t>
      </w:r>
      <w:r>
        <w:rPr>
          <w:rFonts w:hint="eastAsia" w:ascii="Times New Roman" w:hAnsi="Times New Roman" w:cs="Times New Roman"/>
          <w:b/>
          <w:bCs/>
          <w:color w:val="auto"/>
          <w:sz w:val="21"/>
          <w:szCs w:val="21"/>
          <w:lang w:val="en-US" w:eastAsia="zh-CN"/>
        </w:rPr>
        <w:t>答案</w:t>
      </w:r>
      <w:r>
        <w:rPr>
          <w:rFonts w:hint="default" w:ascii="Times New Roman" w:hAnsi="Times New Roman" w:cs="Times New Roman"/>
          <w:b/>
          <w:bCs/>
          <w:color w:val="auto"/>
          <w:sz w:val="21"/>
          <w:szCs w:val="21"/>
          <w:lang w:val="en-US" w:eastAsia="zh-CN"/>
        </w:rPr>
        <w:t>：</w:t>
      </w:r>
      <w:r>
        <w:rPr>
          <w:rFonts w:hint="default" w:ascii="Times New Roman" w:hAnsi="Times New Roman" w:cs="Times New Roman" w:eastAsiaTheme="majorEastAsia"/>
          <w:b w:val="0"/>
          <w:bCs w:val="0"/>
          <w:i w:val="0"/>
          <w:iCs w:val="0"/>
          <w:caps w:val="0"/>
          <w:color w:val="auto"/>
          <w:spacing w:val="0"/>
          <w:sz w:val="21"/>
          <w:szCs w:val="21"/>
          <w:shd w:val="clear" w:fill="FFFFFF"/>
          <w:lang w:val="en-US" w:eastAsia="zh-CN"/>
        </w:rPr>
        <w:t>1—4  D</w:t>
      </w:r>
      <w:r>
        <w:rPr>
          <w:rFonts w:hint="eastAsia" w:ascii="Times New Roman" w:hAnsi="Times New Roman" w:cs="Times New Roman" w:eastAsiaTheme="majorEastAsia"/>
          <w:b w:val="0"/>
          <w:bCs w:val="0"/>
          <w:i w:val="0"/>
          <w:iCs w:val="0"/>
          <w:caps w:val="0"/>
          <w:color w:val="auto"/>
          <w:spacing w:val="0"/>
          <w:sz w:val="21"/>
          <w:szCs w:val="21"/>
          <w:shd w:val="clear" w:fill="FFFFFF"/>
          <w:lang w:val="en-US" w:eastAsia="zh-CN"/>
        </w:rPr>
        <w:t>B</w:t>
      </w:r>
      <w:r>
        <w:rPr>
          <w:rFonts w:hint="default" w:ascii="Times New Roman" w:hAnsi="Times New Roman" w:cs="Times New Roman" w:eastAsiaTheme="majorEastAsia"/>
          <w:b w:val="0"/>
          <w:bCs w:val="0"/>
          <w:i w:val="0"/>
          <w:iCs w:val="0"/>
          <w:caps w:val="0"/>
          <w:color w:val="auto"/>
          <w:spacing w:val="0"/>
          <w:sz w:val="21"/>
          <w:szCs w:val="21"/>
          <w:shd w:val="clear" w:fill="FFFFFF"/>
          <w:lang w:val="en-US" w:eastAsia="zh-CN"/>
        </w:rPr>
        <w:t>C</w:t>
      </w:r>
      <w:r>
        <w:rPr>
          <w:rFonts w:hint="eastAsia" w:ascii="Times New Roman" w:hAnsi="Times New Roman" w:cs="Times New Roman" w:eastAsiaTheme="majorEastAsia"/>
          <w:b w:val="0"/>
          <w:bCs w:val="0"/>
          <w:i w:val="0"/>
          <w:iCs w:val="0"/>
          <w:caps w:val="0"/>
          <w:color w:val="auto"/>
          <w:spacing w:val="0"/>
          <w:sz w:val="21"/>
          <w:szCs w:val="21"/>
          <w:shd w:val="clear" w:fill="FFFFFF"/>
          <w:lang w:val="en-US" w:eastAsia="zh-CN"/>
        </w:rPr>
        <w:t>A</w:t>
      </w:r>
      <w:r>
        <w:rPr>
          <w:rFonts w:hint="default" w:ascii="Times New Roman" w:hAnsi="Times New Roman" w:cs="Times New Roman" w:eastAsiaTheme="majorEastAsia"/>
          <w:b w:val="0"/>
          <w:bCs w:val="0"/>
          <w:i w:val="0"/>
          <w:iCs w:val="0"/>
          <w:caps w:val="0"/>
          <w:color w:val="auto"/>
          <w:spacing w:val="0"/>
          <w:sz w:val="21"/>
          <w:szCs w:val="21"/>
          <w:shd w:val="clear" w:fill="FFFFFF"/>
          <w:lang w:val="en-US" w:eastAsia="zh-CN"/>
        </w:rPr>
        <w:t xml:space="preserve">     5—8  </w:t>
      </w:r>
      <w:r>
        <w:rPr>
          <w:rFonts w:hint="eastAsia" w:ascii="Times New Roman" w:hAnsi="Times New Roman" w:cs="Times New Roman" w:eastAsiaTheme="majorEastAsia"/>
          <w:b w:val="0"/>
          <w:bCs w:val="0"/>
          <w:i w:val="0"/>
          <w:iCs w:val="0"/>
          <w:caps w:val="0"/>
          <w:color w:val="auto"/>
          <w:spacing w:val="0"/>
          <w:sz w:val="21"/>
          <w:szCs w:val="21"/>
          <w:shd w:val="clear" w:fill="FFFFFF"/>
          <w:lang w:val="en-US" w:eastAsia="zh-CN"/>
        </w:rPr>
        <w:t>A</w:t>
      </w:r>
      <w:r>
        <w:rPr>
          <w:rFonts w:hint="default" w:ascii="Times New Roman" w:hAnsi="Times New Roman" w:cs="Times New Roman" w:eastAsiaTheme="majorEastAsia"/>
          <w:b w:val="0"/>
          <w:bCs w:val="0"/>
          <w:i w:val="0"/>
          <w:iCs w:val="0"/>
          <w:caps w:val="0"/>
          <w:color w:val="auto"/>
          <w:spacing w:val="0"/>
          <w:sz w:val="21"/>
          <w:szCs w:val="21"/>
          <w:shd w:val="clear" w:fill="FFFFFF"/>
          <w:lang w:val="en-US" w:eastAsia="zh-CN"/>
        </w:rPr>
        <w:t>CD</w:t>
      </w:r>
      <w:r>
        <w:rPr>
          <w:rFonts w:hint="eastAsia" w:ascii="Times New Roman" w:hAnsi="Times New Roman" w:cs="Times New Roman" w:eastAsiaTheme="majorEastAsia"/>
          <w:b w:val="0"/>
          <w:bCs w:val="0"/>
          <w:i w:val="0"/>
          <w:iCs w:val="0"/>
          <w:caps w:val="0"/>
          <w:color w:val="auto"/>
          <w:spacing w:val="0"/>
          <w:sz w:val="21"/>
          <w:szCs w:val="21"/>
          <w:shd w:val="clear" w:fill="FFFFFF"/>
          <w:lang w:val="en-US" w:eastAsia="zh-CN"/>
        </w:rPr>
        <w:t>B</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default" w:ascii="Times New Roman" w:hAnsi="Times New Roman" w:cs="Times New Roman" w:eastAsiaTheme="majorEastAsia"/>
          <w:b/>
          <w:bCs/>
          <w:i w:val="0"/>
          <w:iCs w:val="0"/>
          <w:caps w:val="0"/>
          <w:color w:val="auto"/>
          <w:spacing w:val="0"/>
          <w:sz w:val="21"/>
          <w:szCs w:val="21"/>
          <w:shd w:val="clear" w:color="auto" w:fill="auto"/>
        </w:rPr>
      </w:pPr>
      <w:r>
        <w:rPr>
          <w:rFonts w:hint="default" w:ascii="Times New Roman" w:hAnsi="Times New Roman" w:cs="Times New Roman" w:eastAsiaTheme="majorEastAsia"/>
          <w:b/>
          <w:bCs/>
          <w:color w:val="auto"/>
          <w:kern w:val="0"/>
          <w:sz w:val="21"/>
          <w:szCs w:val="21"/>
          <w:lang w:val="en-US" w:eastAsia="zh-CN"/>
        </w:rPr>
        <w:t>二、文言文阅读（共</w:t>
      </w:r>
      <w:r>
        <w:rPr>
          <w:rFonts w:hint="default" w:ascii="Times New Roman" w:hAnsi="Times New Roman" w:cs="Times New Roman" w:eastAsiaTheme="majorEastAsia"/>
          <w:b/>
          <w:bCs/>
          <w:i w:val="0"/>
          <w:iCs w:val="0"/>
          <w:caps w:val="0"/>
          <w:color w:val="auto"/>
          <w:spacing w:val="0"/>
          <w:kern w:val="2"/>
          <w:sz w:val="21"/>
          <w:szCs w:val="21"/>
          <w:shd w:val="clear" w:fill="FFFFFF"/>
          <w:lang w:val="en-US" w:eastAsia="zh-CN" w:bidi="ar-SA"/>
        </w:rPr>
        <w:t>3</w:t>
      </w:r>
      <w:r>
        <w:rPr>
          <w:rFonts w:hint="default" w:ascii="Times New Roman" w:hAnsi="Times New Roman" w:cs="Times New Roman" w:eastAsiaTheme="majorEastAsia"/>
          <w:b/>
          <w:bCs/>
          <w:color w:val="auto"/>
          <w:kern w:val="0"/>
          <w:sz w:val="21"/>
          <w:szCs w:val="21"/>
          <w:lang w:val="en-US" w:eastAsia="zh-CN"/>
        </w:rPr>
        <w:t>小题，</w:t>
      </w:r>
      <w:r>
        <w:rPr>
          <w:rFonts w:hint="default" w:ascii="Times New Roman" w:hAnsi="Times New Roman" w:cs="Times New Roman" w:eastAsiaTheme="majorEastAsia"/>
          <w:b/>
          <w:bCs/>
          <w:i w:val="0"/>
          <w:iCs w:val="0"/>
          <w:caps w:val="0"/>
          <w:color w:val="auto"/>
          <w:spacing w:val="0"/>
          <w:kern w:val="2"/>
          <w:sz w:val="21"/>
          <w:szCs w:val="21"/>
          <w:shd w:val="clear" w:fill="FFFFFF"/>
          <w:lang w:val="en-US" w:eastAsia="zh-CN" w:bidi="ar-SA"/>
        </w:rPr>
        <w:t>9</w:t>
      </w:r>
      <w:r>
        <w:rPr>
          <w:rFonts w:hint="default" w:ascii="Times New Roman" w:hAnsi="Times New Roman" w:cs="Times New Roman" w:eastAsiaTheme="majorEastAsia"/>
          <w:b/>
          <w:bCs/>
          <w:color w:val="auto"/>
          <w:kern w:val="0"/>
          <w:sz w:val="21"/>
          <w:szCs w:val="21"/>
          <w:lang w:val="en-US" w:eastAsia="zh-CN"/>
        </w:rPr>
        <w:t>、</w:t>
      </w:r>
      <w:r>
        <w:rPr>
          <w:rFonts w:hint="default" w:ascii="Times New Roman" w:hAnsi="Times New Roman" w:cs="Times New Roman" w:eastAsiaTheme="majorEastAsia"/>
          <w:b/>
          <w:bCs/>
          <w:i w:val="0"/>
          <w:iCs w:val="0"/>
          <w:caps w:val="0"/>
          <w:color w:val="auto"/>
          <w:spacing w:val="0"/>
          <w:kern w:val="2"/>
          <w:sz w:val="21"/>
          <w:szCs w:val="21"/>
          <w:shd w:val="clear" w:fill="FFFFFF"/>
          <w:lang w:val="en-US" w:eastAsia="zh-CN" w:bidi="ar-SA"/>
        </w:rPr>
        <w:t>10</w:t>
      </w:r>
      <w:r>
        <w:rPr>
          <w:rFonts w:hint="default" w:ascii="Times New Roman" w:hAnsi="Times New Roman" w:cs="Times New Roman" w:eastAsiaTheme="majorEastAsia"/>
          <w:b/>
          <w:bCs/>
          <w:color w:val="auto"/>
          <w:kern w:val="0"/>
          <w:sz w:val="21"/>
          <w:szCs w:val="21"/>
          <w:lang w:val="en-US" w:eastAsia="zh-CN"/>
        </w:rPr>
        <w:t>题各</w:t>
      </w:r>
      <w:r>
        <w:rPr>
          <w:rFonts w:hint="default" w:ascii="Times New Roman" w:hAnsi="Times New Roman" w:cs="Times New Roman" w:eastAsiaTheme="majorEastAsia"/>
          <w:b/>
          <w:bCs/>
          <w:i w:val="0"/>
          <w:iCs w:val="0"/>
          <w:caps w:val="0"/>
          <w:color w:val="auto"/>
          <w:spacing w:val="0"/>
          <w:kern w:val="2"/>
          <w:sz w:val="21"/>
          <w:szCs w:val="21"/>
          <w:shd w:val="clear" w:fill="FFFFFF"/>
          <w:lang w:val="en-US" w:eastAsia="zh-CN" w:bidi="ar-SA"/>
        </w:rPr>
        <w:t>3</w:t>
      </w:r>
      <w:r>
        <w:rPr>
          <w:rFonts w:hint="default" w:ascii="Times New Roman" w:hAnsi="Times New Roman" w:cs="Times New Roman" w:eastAsiaTheme="majorEastAsia"/>
          <w:b/>
          <w:bCs/>
          <w:color w:val="auto"/>
          <w:kern w:val="0"/>
          <w:sz w:val="21"/>
          <w:szCs w:val="21"/>
          <w:lang w:val="en-US" w:eastAsia="zh-CN"/>
        </w:rPr>
        <w:t>分，</w:t>
      </w:r>
      <w:r>
        <w:rPr>
          <w:rFonts w:hint="default" w:ascii="Times New Roman" w:hAnsi="Times New Roman" w:cs="Times New Roman" w:eastAsiaTheme="majorEastAsia"/>
          <w:b/>
          <w:bCs/>
          <w:i w:val="0"/>
          <w:iCs w:val="0"/>
          <w:caps w:val="0"/>
          <w:color w:val="auto"/>
          <w:spacing w:val="0"/>
          <w:kern w:val="2"/>
          <w:sz w:val="21"/>
          <w:szCs w:val="21"/>
          <w:shd w:val="clear" w:fill="FFFFFF"/>
          <w:lang w:val="en-US" w:eastAsia="zh-CN" w:bidi="ar-SA"/>
        </w:rPr>
        <w:t>11</w:t>
      </w:r>
      <w:r>
        <w:rPr>
          <w:rFonts w:hint="default" w:ascii="Times New Roman" w:hAnsi="Times New Roman" w:cs="Times New Roman" w:eastAsiaTheme="majorEastAsia"/>
          <w:b/>
          <w:bCs/>
          <w:color w:val="auto"/>
          <w:kern w:val="0"/>
          <w:sz w:val="21"/>
          <w:szCs w:val="21"/>
          <w:lang w:val="en-US" w:eastAsia="zh-CN"/>
        </w:rPr>
        <w:t>题</w:t>
      </w:r>
      <w:r>
        <w:rPr>
          <w:rFonts w:hint="default" w:ascii="Times New Roman" w:hAnsi="Times New Roman" w:cs="Times New Roman" w:eastAsiaTheme="majorEastAsia"/>
          <w:b/>
          <w:bCs/>
          <w:i w:val="0"/>
          <w:iCs w:val="0"/>
          <w:caps w:val="0"/>
          <w:color w:val="auto"/>
          <w:spacing w:val="0"/>
          <w:kern w:val="2"/>
          <w:sz w:val="21"/>
          <w:szCs w:val="21"/>
          <w:shd w:val="clear" w:fill="FFFFFF"/>
          <w:lang w:val="en-US" w:eastAsia="zh-CN" w:bidi="ar-SA"/>
        </w:rPr>
        <w:t>8</w:t>
      </w:r>
      <w:r>
        <w:rPr>
          <w:rFonts w:hint="default" w:ascii="Times New Roman" w:hAnsi="Times New Roman" w:cs="Times New Roman" w:eastAsiaTheme="majorEastAsia"/>
          <w:b/>
          <w:bCs/>
          <w:color w:val="auto"/>
          <w:kern w:val="0"/>
          <w:sz w:val="21"/>
          <w:szCs w:val="21"/>
          <w:lang w:val="en-US" w:eastAsia="zh-CN"/>
        </w:rPr>
        <w:t>分，计</w:t>
      </w:r>
      <w:r>
        <w:rPr>
          <w:rFonts w:hint="default" w:ascii="Times New Roman" w:hAnsi="Times New Roman" w:cs="Times New Roman" w:eastAsiaTheme="majorEastAsia"/>
          <w:b/>
          <w:bCs/>
          <w:i w:val="0"/>
          <w:iCs w:val="0"/>
          <w:caps w:val="0"/>
          <w:color w:val="auto"/>
          <w:spacing w:val="0"/>
          <w:kern w:val="2"/>
          <w:sz w:val="21"/>
          <w:szCs w:val="21"/>
          <w:shd w:val="clear" w:fill="FFFFFF"/>
          <w:lang w:val="en-US" w:eastAsia="zh-CN" w:bidi="ar-SA"/>
        </w:rPr>
        <w:t>14</w:t>
      </w:r>
      <w:r>
        <w:rPr>
          <w:rFonts w:hint="default" w:ascii="Times New Roman" w:hAnsi="Times New Roman" w:cs="Times New Roman" w:eastAsiaTheme="majorEastAsia"/>
          <w:b/>
          <w:bCs/>
          <w:color w:val="auto"/>
          <w:kern w:val="0"/>
          <w:sz w:val="21"/>
          <w:szCs w:val="21"/>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ind w:firstLine="527" w:firstLineChars="250"/>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lang w:val="en-US" w:eastAsia="zh-CN"/>
        </w:rPr>
        <w:t>A、B卷</w:t>
      </w:r>
      <w:r>
        <w:rPr>
          <w:rFonts w:hint="eastAsia" w:ascii="Times New Roman" w:hAnsi="Times New Roman" w:cs="Times New Roman"/>
          <w:b/>
          <w:bCs/>
          <w:color w:val="auto"/>
          <w:sz w:val="21"/>
          <w:szCs w:val="21"/>
          <w:lang w:val="en-US" w:eastAsia="zh-CN"/>
        </w:rPr>
        <w:t>答案相同</w:t>
      </w:r>
      <w:r>
        <w:rPr>
          <w:rFonts w:hint="eastAsia" w:ascii="Times New Roman" w:hAnsi="Times New Roman" w:cs="Times New Roman"/>
          <w:b/>
          <w:bCs/>
          <w:color w:val="auto"/>
          <w:sz w:val="22"/>
          <w:szCs w:val="22"/>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630" w:leftChars="200" w:right="0" w:rightChars="0" w:hanging="210" w:hangingChars="100"/>
        <w:jc w:val="left"/>
        <w:textAlignment w:val="auto"/>
        <w:rPr>
          <w:rFonts w:hint="default" w:ascii="Times New Roman" w:hAnsi="Times New Roman" w:cs="Times New Roman" w:eastAsiaTheme="majorEastAsia"/>
          <w:i w:val="0"/>
          <w:iCs w:val="0"/>
          <w:caps w:val="0"/>
          <w:color w:val="auto"/>
          <w:spacing w:val="0"/>
          <w:sz w:val="21"/>
          <w:szCs w:val="21"/>
          <w:shd w:val="clear" w:color="auto" w:fill="auto"/>
          <w:lang w:eastAsia="zh-CN"/>
        </w:rPr>
      </w:pPr>
      <w:r>
        <w:rPr>
          <w:rFonts w:hint="default" w:ascii="Times New Roman" w:hAnsi="Times New Roman" w:cs="Times New Roman" w:eastAsiaTheme="majorEastAsia"/>
          <w:b w:val="0"/>
          <w:bCs w:val="0"/>
          <w:i w:val="0"/>
          <w:iCs w:val="0"/>
          <w:caps w:val="0"/>
          <w:color w:val="auto"/>
          <w:spacing w:val="0"/>
          <w:kern w:val="2"/>
          <w:sz w:val="21"/>
          <w:szCs w:val="21"/>
          <w:shd w:val="clear" w:fill="FFFFFF"/>
          <w:lang w:val="en-US" w:eastAsia="zh-CN" w:bidi="ar-SA"/>
        </w:rPr>
        <w:t>9.（1）</w:t>
      </w:r>
      <w:r>
        <w:rPr>
          <w:rFonts w:hint="default" w:ascii="Times New Roman" w:hAnsi="Times New Roman" w:cs="Times New Roman" w:eastAsiaTheme="majorEastAsia"/>
          <w:i w:val="0"/>
          <w:iCs w:val="0"/>
          <w:caps w:val="0"/>
          <w:color w:val="auto"/>
          <w:spacing w:val="0"/>
          <w:sz w:val="21"/>
          <w:szCs w:val="21"/>
          <w:shd w:val="clear" w:color="auto" w:fill="auto"/>
          <w:lang w:eastAsia="zh-CN"/>
        </w:rPr>
        <w:t>拿，持（</w:t>
      </w:r>
      <w:r>
        <w:rPr>
          <w:rFonts w:hint="default" w:ascii="Times New Roman" w:hAnsi="Times New Roman" w:cs="Times New Roman" w:eastAsiaTheme="majorEastAsia"/>
          <w:b w:val="0"/>
          <w:bCs w:val="0"/>
          <w:i w:val="0"/>
          <w:iCs w:val="0"/>
          <w:caps w:val="0"/>
          <w:color w:val="auto"/>
          <w:spacing w:val="0"/>
          <w:kern w:val="2"/>
          <w:sz w:val="21"/>
          <w:szCs w:val="21"/>
          <w:shd w:val="clear" w:fill="FFFFFF"/>
          <w:lang w:val="en-US" w:eastAsia="zh-CN" w:bidi="ar-SA"/>
        </w:rPr>
        <w:t>2</w:t>
      </w:r>
      <w:r>
        <w:rPr>
          <w:rFonts w:hint="default" w:ascii="Times New Roman" w:hAnsi="Times New Roman" w:cs="Times New Roman" w:eastAsiaTheme="majorEastAsia"/>
          <w:i w:val="0"/>
          <w:iCs w:val="0"/>
          <w:caps w:val="0"/>
          <w:color w:val="auto"/>
          <w:spacing w:val="0"/>
          <w:sz w:val="21"/>
          <w:szCs w:val="21"/>
          <w:shd w:val="clear" w:color="auto" w:fill="auto"/>
          <w:lang w:eastAsia="zh-CN"/>
        </w:rPr>
        <w:t>）献，给（</w:t>
      </w:r>
      <w:r>
        <w:rPr>
          <w:rFonts w:hint="default" w:ascii="Times New Roman" w:hAnsi="Times New Roman" w:cs="Times New Roman" w:eastAsiaTheme="majorEastAsia"/>
          <w:b w:val="0"/>
          <w:bCs w:val="0"/>
          <w:i w:val="0"/>
          <w:iCs w:val="0"/>
          <w:caps w:val="0"/>
          <w:color w:val="auto"/>
          <w:spacing w:val="0"/>
          <w:kern w:val="2"/>
          <w:sz w:val="21"/>
          <w:szCs w:val="21"/>
          <w:shd w:val="clear" w:fill="FFFFFF"/>
          <w:lang w:val="en-US" w:eastAsia="zh-CN" w:bidi="ar-SA"/>
        </w:rPr>
        <w:t>3</w:t>
      </w:r>
      <w:r>
        <w:rPr>
          <w:rFonts w:hint="default" w:ascii="Times New Roman" w:hAnsi="Times New Roman" w:cs="Times New Roman" w:eastAsiaTheme="majorEastAsia"/>
          <w:i w:val="0"/>
          <w:iCs w:val="0"/>
          <w:caps w:val="0"/>
          <w:color w:val="auto"/>
          <w:spacing w:val="0"/>
          <w:sz w:val="21"/>
          <w:szCs w:val="21"/>
          <w:shd w:val="clear" w:color="auto" w:fill="auto"/>
          <w:lang w:eastAsia="zh-CN"/>
        </w:rPr>
        <w:t>）距离（每答对处给</w:t>
      </w:r>
      <w:r>
        <w:rPr>
          <w:rFonts w:hint="default" w:ascii="Times New Roman" w:hAnsi="Times New Roman" w:cs="Times New Roman" w:eastAsiaTheme="majorEastAsia"/>
          <w:b w:val="0"/>
          <w:bCs w:val="0"/>
          <w:i w:val="0"/>
          <w:iCs w:val="0"/>
          <w:caps w:val="0"/>
          <w:color w:val="auto"/>
          <w:spacing w:val="0"/>
          <w:kern w:val="2"/>
          <w:sz w:val="21"/>
          <w:szCs w:val="21"/>
          <w:shd w:val="clear" w:fill="FFFFFF"/>
          <w:lang w:val="en-US" w:eastAsia="zh-CN" w:bidi="ar-SA"/>
        </w:rPr>
        <w:t>1</w:t>
      </w:r>
      <w:r>
        <w:rPr>
          <w:rFonts w:hint="default" w:ascii="Times New Roman" w:hAnsi="Times New Roman" w:cs="Times New Roman" w:eastAsiaTheme="majorEastAsia"/>
          <w:i w:val="0"/>
          <w:iCs w:val="0"/>
          <w:caps w:val="0"/>
          <w:color w:val="auto"/>
          <w:spacing w:val="0"/>
          <w:sz w:val="21"/>
          <w:szCs w:val="21"/>
          <w:shd w:val="clear" w:color="auto" w:fill="auto"/>
          <w:lang w:val="en-US" w:eastAsia="zh-CN"/>
        </w:rPr>
        <w:t>分</w:t>
      </w:r>
      <w:r>
        <w:rPr>
          <w:rFonts w:hint="default" w:ascii="Times New Roman" w:hAnsi="Times New Roman" w:cs="Times New Roman" w:eastAsiaTheme="majorEastAsia"/>
          <w:i w:val="0"/>
          <w:iCs w:val="0"/>
          <w:caps w:val="0"/>
          <w:color w:val="auto"/>
          <w:spacing w:val="0"/>
          <w:sz w:val="21"/>
          <w:szCs w:val="21"/>
          <w:shd w:val="clear" w:color="auto" w:fill="auto"/>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735" w:leftChars="200" w:right="0" w:rightChars="0" w:hanging="315" w:hangingChars="150"/>
        <w:jc w:val="left"/>
        <w:textAlignment w:val="auto"/>
        <w:rPr>
          <w:rFonts w:hint="default" w:ascii="Times New Roman" w:hAnsi="Times New Roman" w:cs="Times New Roman" w:eastAsiaTheme="majorEastAsia"/>
          <w:i w:val="0"/>
          <w:iCs w:val="0"/>
          <w:caps w:val="0"/>
          <w:color w:val="auto"/>
          <w:spacing w:val="0"/>
          <w:sz w:val="21"/>
          <w:szCs w:val="21"/>
          <w:shd w:val="clear" w:color="auto" w:fill="auto"/>
          <w:lang w:val="en-US" w:eastAsia="zh-CN"/>
        </w:rPr>
      </w:pPr>
      <w:r>
        <w:rPr>
          <w:rFonts w:hint="default" w:ascii="Times New Roman" w:hAnsi="Times New Roman" w:cs="Times New Roman" w:eastAsiaTheme="majorEastAsia"/>
          <w:b w:val="0"/>
          <w:bCs w:val="0"/>
          <w:i w:val="0"/>
          <w:iCs w:val="0"/>
          <w:caps w:val="0"/>
          <w:color w:val="auto"/>
          <w:spacing w:val="0"/>
          <w:kern w:val="2"/>
          <w:sz w:val="21"/>
          <w:szCs w:val="21"/>
          <w:shd w:val="clear" w:fill="FFFFFF"/>
          <w:lang w:val="en-US" w:eastAsia="zh-CN" w:bidi="ar-SA"/>
        </w:rPr>
        <w:t>10.</w:t>
      </w:r>
      <w:r>
        <w:rPr>
          <w:rFonts w:hint="eastAsia" w:ascii="Times New Roman" w:hAnsi="Times New Roman" w:cs="Times New Roman" w:eastAsiaTheme="majorEastAsia"/>
          <w:b w:val="0"/>
          <w:bCs w:val="0"/>
          <w:i w:val="0"/>
          <w:iCs w:val="0"/>
          <w:caps w:val="0"/>
          <w:color w:val="auto"/>
          <w:spacing w:val="0"/>
          <w:kern w:val="2"/>
          <w:sz w:val="21"/>
          <w:szCs w:val="21"/>
          <w:shd w:val="clear" w:fill="FFFFFF"/>
          <w:lang w:val="en-US" w:eastAsia="zh-CN" w:bidi="ar-SA"/>
        </w:rPr>
        <w:t xml:space="preserve"> </w:t>
      </w:r>
      <w:r>
        <w:rPr>
          <w:rFonts w:hint="default" w:ascii="Times New Roman" w:hAnsi="Times New Roman" w:cs="Times New Roman" w:eastAsiaTheme="majorEastAsia"/>
          <w:i w:val="0"/>
          <w:iCs w:val="0"/>
          <w:caps w:val="0"/>
          <w:color w:val="auto"/>
          <w:spacing w:val="0"/>
          <w:sz w:val="21"/>
          <w:szCs w:val="21"/>
          <w:shd w:val="clear" w:color="auto" w:fill="auto"/>
        </w:rPr>
        <w:t>如今人方为刀俎</w:t>
      </w:r>
      <w:r>
        <w:rPr>
          <w:rFonts w:hint="default" w:ascii="Times New Roman" w:hAnsi="Times New Roman" w:cs="Times New Roman" w:eastAsiaTheme="majorEastAsia"/>
          <w:i w:val="0"/>
          <w:iCs w:val="0"/>
          <w:caps w:val="0"/>
          <w:color w:val="auto"/>
          <w:spacing w:val="0"/>
          <w:sz w:val="21"/>
          <w:szCs w:val="21"/>
          <w:shd w:val="clear" w:color="auto" w:fill="auto"/>
          <w:lang w:val="en-US" w:eastAsia="zh-CN"/>
        </w:rPr>
        <w:t>/</w:t>
      </w:r>
      <w:r>
        <w:rPr>
          <w:rFonts w:hint="default" w:ascii="Times New Roman" w:hAnsi="Times New Roman" w:cs="Times New Roman" w:eastAsiaTheme="majorEastAsia"/>
          <w:i w:val="0"/>
          <w:iCs w:val="0"/>
          <w:caps w:val="0"/>
          <w:color w:val="auto"/>
          <w:spacing w:val="0"/>
          <w:sz w:val="21"/>
          <w:szCs w:val="21"/>
          <w:shd w:val="clear" w:color="auto" w:fill="auto"/>
        </w:rPr>
        <w:t>我为鱼肉</w:t>
      </w:r>
      <w:r>
        <w:rPr>
          <w:rFonts w:hint="default" w:ascii="Times New Roman" w:hAnsi="Times New Roman" w:cs="Times New Roman" w:eastAsiaTheme="majorEastAsia"/>
          <w:i w:val="0"/>
          <w:iCs w:val="0"/>
          <w:caps w:val="0"/>
          <w:color w:val="auto"/>
          <w:spacing w:val="0"/>
          <w:sz w:val="21"/>
          <w:szCs w:val="21"/>
          <w:shd w:val="clear" w:color="auto" w:fill="auto"/>
          <w:lang w:val="en-US" w:eastAsia="zh-CN"/>
        </w:rPr>
        <w:t>/</w:t>
      </w:r>
      <w:r>
        <w:rPr>
          <w:rFonts w:hint="default" w:ascii="Times New Roman" w:hAnsi="Times New Roman" w:cs="Times New Roman" w:eastAsiaTheme="majorEastAsia"/>
          <w:i w:val="0"/>
          <w:iCs w:val="0"/>
          <w:caps w:val="0"/>
          <w:color w:val="auto"/>
          <w:spacing w:val="0"/>
          <w:sz w:val="21"/>
          <w:szCs w:val="21"/>
          <w:shd w:val="clear" w:color="auto" w:fill="auto"/>
        </w:rPr>
        <w:t>何辞为</w:t>
      </w:r>
      <w:r>
        <w:rPr>
          <w:rFonts w:hint="eastAsia" w:ascii="Times New Roman" w:hAnsi="Times New Roman" w:cs="Times New Roman" w:eastAsiaTheme="majorEastAsia"/>
          <w:i w:val="0"/>
          <w:iCs w:val="0"/>
          <w:caps w:val="0"/>
          <w:color w:val="auto"/>
          <w:spacing w:val="0"/>
          <w:sz w:val="21"/>
          <w:szCs w:val="21"/>
          <w:shd w:val="clear" w:color="auto" w:fill="auto"/>
          <w:lang w:eastAsia="zh-CN"/>
        </w:rPr>
        <w:t>？</w:t>
      </w:r>
      <w:r>
        <w:rPr>
          <w:rFonts w:hint="default" w:ascii="Times New Roman" w:hAnsi="Times New Roman" w:cs="Times New Roman" w:eastAsiaTheme="majorEastAsia"/>
          <w:i w:val="0"/>
          <w:iCs w:val="0"/>
          <w:caps w:val="0"/>
          <w:color w:val="auto"/>
          <w:spacing w:val="0"/>
          <w:sz w:val="21"/>
          <w:szCs w:val="21"/>
          <w:shd w:val="clear" w:color="auto" w:fill="auto"/>
          <w:lang w:val="en-US" w:eastAsia="zh-CN"/>
        </w:rPr>
        <w:t>（划对</w:t>
      </w:r>
      <w:r>
        <w:rPr>
          <w:rFonts w:hint="default" w:ascii="Times New Roman" w:hAnsi="Times New Roman" w:cs="Times New Roman" w:eastAsiaTheme="majorEastAsia"/>
          <w:b w:val="0"/>
          <w:bCs w:val="0"/>
          <w:i w:val="0"/>
          <w:iCs w:val="0"/>
          <w:caps w:val="0"/>
          <w:color w:val="auto"/>
          <w:spacing w:val="0"/>
          <w:kern w:val="2"/>
          <w:sz w:val="21"/>
          <w:szCs w:val="21"/>
          <w:shd w:val="clear" w:fill="FFFFFF"/>
          <w:lang w:val="en-US" w:eastAsia="zh-CN" w:bidi="ar-SA"/>
        </w:rPr>
        <w:t>1</w:t>
      </w:r>
      <w:r>
        <w:rPr>
          <w:rFonts w:hint="default" w:ascii="Times New Roman" w:hAnsi="Times New Roman" w:cs="Times New Roman" w:eastAsiaTheme="majorEastAsia"/>
          <w:i w:val="0"/>
          <w:iCs w:val="0"/>
          <w:caps w:val="0"/>
          <w:color w:val="auto"/>
          <w:spacing w:val="0"/>
          <w:sz w:val="21"/>
          <w:szCs w:val="21"/>
          <w:shd w:val="clear" w:color="auto" w:fill="auto"/>
          <w:lang w:val="en-US" w:eastAsia="zh-CN"/>
        </w:rPr>
        <w:t>处给</w:t>
      </w:r>
      <w:r>
        <w:rPr>
          <w:rFonts w:hint="default" w:ascii="Times New Roman" w:hAnsi="Times New Roman" w:cs="Times New Roman" w:eastAsiaTheme="majorEastAsia"/>
          <w:b w:val="0"/>
          <w:bCs w:val="0"/>
          <w:i w:val="0"/>
          <w:iCs w:val="0"/>
          <w:caps w:val="0"/>
          <w:color w:val="auto"/>
          <w:spacing w:val="0"/>
          <w:kern w:val="2"/>
          <w:sz w:val="21"/>
          <w:szCs w:val="21"/>
          <w:shd w:val="clear" w:fill="FFFFFF"/>
          <w:lang w:val="en-US" w:eastAsia="zh-CN" w:bidi="ar-SA"/>
        </w:rPr>
        <w:t>1</w:t>
      </w:r>
      <w:r>
        <w:rPr>
          <w:rFonts w:hint="default" w:ascii="Times New Roman" w:hAnsi="Times New Roman" w:cs="Times New Roman" w:eastAsiaTheme="majorEastAsia"/>
          <w:i w:val="0"/>
          <w:iCs w:val="0"/>
          <w:caps w:val="0"/>
          <w:color w:val="auto"/>
          <w:spacing w:val="0"/>
          <w:sz w:val="21"/>
          <w:szCs w:val="21"/>
          <w:shd w:val="clear" w:color="auto" w:fill="auto"/>
          <w:lang w:val="en-US" w:eastAsia="zh-CN"/>
        </w:rPr>
        <w:t>分，划对</w:t>
      </w:r>
      <w:r>
        <w:rPr>
          <w:rFonts w:hint="eastAsia" w:ascii="Times New Roman" w:hAnsi="Times New Roman" w:cs="Times New Roman" w:eastAsiaTheme="majorEastAsia"/>
          <w:i w:val="0"/>
          <w:iCs w:val="0"/>
          <w:caps w:val="0"/>
          <w:color w:val="auto"/>
          <w:spacing w:val="0"/>
          <w:sz w:val="21"/>
          <w:szCs w:val="21"/>
          <w:shd w:val="clear" w:color="auto" w:fill="auto"/>
          <w:lang w:val="en-US" w:eastAsia="zh-CN"/>
        </w:rPr>
        <w:t>2</w:t>
      </w:r>
      <w:r>
        <w:rPr>
          <w:rFonts w:hint="default" w:ascii="Times New Roman" w:hAnsi="Times New Roman" w:cs="Times New Roman" w:eastAsiaTheme="majorEastAsia"/>
          <w:i w:val="0"/>
          <w:iCs w:val="0"/>
          <w:caps w:val="0"/>
          <w:color w:val="auto"/>
          <w:spacing w:val="0"/>
          <w:sz w:val="21"/>
          <w:szCs w:val="21"/>
          <w:shd w:val="clear" w:color="auto" w:fill="auto"/>
          <w:lang w:val="en-US" w:eastAsia="zh-CN"/>
        </w:rPr>
        <w:t>处给</w:t>
      </w:r>
      <w:r>
        <w:rPr>
          <w:rFonts w:hint="default" w:ascii="Times New Roman" w:hAnsi="Times New Roman" w:cs="Times New Roman" w:eastAsiaTheme="majorEastAsia"/>
          <w:b w:val="0"/>
          <w:bCs w:val="0"/>
          <w:i w:val="0"/>
          <w:iCs w:val="0"/>
          <w:caps w:val="0"/>
          <w:color w:val="auto"/>
          <w:spacing w:val="0"/>
          <w:kern w:val="2"/>
          <w:sz w:val="21"/>
          <w:szCs w:val="21"/>
          <w:shd w:val="clear" w:fill="FFFFFF"/>
          <w:lang w:val="en-US" w:eastAsia="zh-CN" w:bidi="ar-SA"/>
        </w:rPr>
        <w:t>3</w:t>
      </w:r>
      <w:r>
        <w:rPr>
          <w:rFonts w:hint="default" w:ascii="Times New Roman" w:hAnsi="Times New Roman" w:cs="Times New Roman" w:eastAsiaTheme="majorEastAsia"/>
          <w:i w:val="0"/>
          <w:iCs w:val="0"/>
          <w:caps w:val="0"/>
          <w:color w:val="auto"/>
          <w:spacing w:val="0"/>
          <w:sz w:val="21"/>
          <w:szCs w:val="21"/>
          <w:shd w:val="clear" w:color="auto" w:fill="auto"/>
          <w:lang w:val="en-US" w:eastAsia="zh-CN"/>
        </w:rPr>
        <w:t>分</w:t>
      </w:r>
      <w:r>
        <w:rPr>
          <w:rFonts w:hint="eastAsia" w:ascii="Times New Roman" w:hAnsi="Times New Roman" w:cs="Times New Roman" w:eastAsiaTheme="majorEastAsia"/>
          <w:i w:val="0"/>
          <w:iCs w:val="0"/>
          <w:caps w:val="0"/>
          <w:color w:val="auto"/>
          <w:spacing w:val="0"/>
          <w:sz w:val="21"/>
          <w:szCs w:val="21"/>
          <w:shd w:val="clear" w:color="auto" w:fill="auto"/>
          <w:lang w:val="en-US" w:eastAsia="zh-CN"/>
        </w:rPr>
        <w:t>，误划</w:t>
      </w:r>
      <w:r>
        <w:rPr>
          <w:rFonts w:hint="eastAsia" w:ascii="Times New Roman" w:hAnsi="Times New Roman" w:cs="Times New Roman" w:eastAsiaTheme="majorEastAsia"/>
          <w:b w:val="0"/>
          <w:bCs w:val="0"/>
          <w:i w:val="0"/>
          <w:iCs w:val="0"/>
          <w:caps w:val="0"/>
          <w:color w:val="auto"/>
          <w:spacing w:val="0"/>
          <w:kern w:val="2"/>
          <w:sz w:val="21"/>
          <w:szCs w:val="21"/>
          <w:shd w:val="clear" w:fill="FFFFFF"/>
          <w:lang w:val="en-US" w:eastAsia="zh-CN" w:bidi="ar-SA"/>
        </w:rPr>
        <w:t>1</w:t>
      </w:r>
      <w:r>
        <w:rPr>
          <w:rFonts w:hint="eastAsia" w:ascii="Times New Roman" w:hAnsi="Times New Roman" w:cs="Times New Roman" w:eastAsiaTheme="majorEastAsia"/>
          <w:i w:val="0"/>
          <w:iCs w:val="0"/>
          <w:caps w:val="0"/>
          <w:color w:val="auto"/>
          <w:spacing w:val="0"/>
          <w:sz w:val="21"/>
          <w:szCs w:val="21"/>
          <w:shd w:val="clear" w:color="auto" w:fill="auto"/>
          <w:lang w:val="en-US" w:eastAsia="zh-CN"/>
        </w:rPr>
        <w:t>处扣</w:t>
      </w:r>
      <w:r>
        <w:rPr>
          <w:rFonts w:hint="eastAsia" w:ascii="Times New Roman" w:hAnsi="Times New Roman" w:cs="Times New Roman" w:eastAsiaTheme="majorEastAsia"/>
          <w:b w:val="0"/>
          <w:bCs w:val="0"/>
          <w:i w:val="0"/>
          <w:iCs w:val="0"/>
          <w:caps w:val="0"/>
          <w:color w:val="auto"/>
          <w:spacing w:val="0"/>
          <w:kern w:val="2"/>
          <w:sz w:val="21"/>
          <w:szCs w:val="21"/>
          <w:shd w:val="clear" w:fill="FFFFFF"/>
          <w:lang w:val="en-US" w:eastAsia="zh-CN" w:bidi="ar-SA"/>
        </w:rPr>
        <w:t>1</w:t>
      </w:r>
      <w:r>
        <w:rPr>
          <w:rFonts w:hint="eastAsia" w:ascii="Times New Roman" w:hAnsi="Times New Roman" w:cs="Times New Roman" w:eastAsiaTheme="majorEastAsia"/>
          <w:i w:val="0"/>
          <w:iCs w:val="0"/>
          <w:caps w:val="0"/>
          <w:color w:val="auto"/>
          <w:spacing w:val="0"/>
          <w:sz w:val="21"/>
          <w:szCs w:val="21"/>
          <w:shd w:val="clear" w:color="auto" w:fill="auto"/>
          <w:lang w:val="en-US" w:eastAsia="zh-CN"/>
        </w:rPr>
        <w:t>分</w:t>
      </w:r>
      <w:r>
        <w:rPr>
          <w:rFonts w:hint="default" w:ascii="Times New Roman" w:hAnsi="Times New Roman" w:cs="Times New Roman" w:eastAsiaTheme="majorEastAsia"/>
          <w:i w:val="0"/>
          <w:iCs w:val="0"/>
          <w:caps w:val="0"/>
          <w:color w:val="auto"/>
          <w:spacing w:val="0"/>
          <w:sz w:val="21"/>
          <w:szCs w:val="21"/>
          <w:shd w:val="clear" w:color="auto" w:fill="auto"/>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735" w:leftChars="200" w:right="0" w:rightChars="0" w:hanging="315" w:hangingChars="150"/>
        <w:jc w:val="left"/>
        <w:textAlignment w:val="auto"/>
        <w:rPr>
          <w:rFonts w:hint="default" w:ascii="Times New Roman" w:hAnsi="Times New Roman" w:cs="Times New Roman" w:eastAsiaTheme="majorEastAsia"/>
          <w:i w:val="0"/>
          <w:iCs w:val="0"/>
          <w:caps w:val="0"/>
          <w:color w:val="auto"/>
          <w:spacing w:val="0"/>
          <w:sz w:val="21"/>
          <w:szCs w:val="21"/>
          <w:shd w:val="clear" w:color="auto" w:fill="auto"/>
          <w:lang w:eastAsia="zh-CN"/>
        </w:rPr>
      </w:pPr>
      <w:r>
        <w:rPr>
          <w:rFonts w:hint="default" w:ascii="Times New Roman" w:hAnsi="Times New Roman" w:cs="Times New Roman" w:eastAsiaTheme="majorEastAsia"/>
          <w:i w:val="0"/>
          <w:iCs w:val="0"/>
          <w:caps w:val="0"/>
          <w:color w:val="auto"/>
          <w:spacing w:val="0"/>
          <w:sz w:val="21"/>
          <w:szCs w:val="21"/>
          <w:shd w:val="clear" w:color="auto" w:fill="auto"/>
          <w:lang w:val="en-US" w:eastAsia="zh-CN"/>
        </w:rPr>
        <w:t>11.</w:t>
      </w:r>
      <w:r>
        <w:rPr>
          <w:rFonts w:hint="default" w:ascii="Times New Roman" w:hAnsi="Times New Roman" w:cs="Times New Roman" w:eastAsiaTheme="majorEastAsia"/>
          <w:i w:val="0"/>
          <w:iCs w:val="0"/>
          <w:caps w:val="0"/>
          <w:color w:val="auto"/>
          <w:spacing w:val="0"/>
          <w:sz w:val="21"/>
          <w:szCs w:val="21"/>
          <w:shd w:val="clear" w:color="auto" w:fill="auto"/>
          <w:lang w:eastAsia="zh-CN"/>
        </w:rPr>
        <w:t>（</w:t>
      </w:r>
      <w:r>
        <w:rPr>
          <w:rFonts w:hint="default" w:ascii="Times New Roman" w:hAnsi="Times New Roman" w:cs="Times New Roman" w:eastAsiaTheme="majorEastAsia"/>
          <w:i w:val="0"/>
          <w:iCs w:val="0"/>
          <w:caps w:val="0"/>
          <w:color w:val="auto"/>
          <w:spacing w:val="0"/>
          <w:sz w:val="21"/>
          <w:szCs w:val="21"/>
          <w:shd w:val="clear" w:color="auto" w:fill="auto"/>
          <w:lang w:val="en-US" w:eastAsia="zh-CN"/>
        </w:rPr>
        <w:t>1</w:t>
      </w:r>
      <w:r>
        <w:rPr>
          <w:rFonts w:hint="default" w:ascii="Times New Roman" w:hAnsi="Times New Roman" w:cs="Times New Roman" w:eastAsiaTheme="majorEastAsia"/>
          <w:i w:val="0"/>
          <w:iCs w:val="0"/>
          <w:caps w:val="0"/>
          <w:color w:val="auto"/>
          <w:spacing w:val="0"/>
          <w:sz w:val="21"/>
          <w:szCs w:val="21"/>
          <w:shd w:val="clear" w:color="auto" w:fill="auto"/>
          <w:lang w:eastAsia="zh-CN"/>
        </w:rPr>
        <w:t>）</w:t>
      </w:r>
      <w:r>
        <w:rPr>
          <w:rFonts w:hint="default" w:ascii="Times New Roman" w:hAnsi="Times New Roman" w:cs="Times New Roman" w:eastAsiaTheme="majorEastAsia"/>
          <w:i w:val="0"/>
          <w:iCs w:val="0"/>
          <w:caps w:val="0"/>
          <w:color w:val="auto"/>
          <w:spacing w:val="0"/>
          <w:sz w:val="21"/>
          <w:szCs w:val="21"/>
          <w:shd w:val="clear" w:color="auto" w:fill="auto"/>
        </w:rPr>
        <w:t>正碰上他们发怒，</w:t>
      </w:r>
      <w:r>
        <w:rPr>
          <w:rFonts w:hint="default" w:ascii="Times New Roman" w:hAnsi="Times New Roman" w:cs="Times New Roman" w:eastAsiaTheme="majorEastAsia"/>
          <w:i w:val="0"/>
          <w:iCs w:val="0"/>
          <w:caps w:val="0"/>
          <w:color w:val="auto"/>
          <w:spacing w:val="0"/>
          <w:sz w:val="21"/>
          <w:szCs w:val="21"/>
          <w:shd w:val="clear" w:color="auto" w:fill="auto"/>
          <w:lang w:eastAsia="zh-CN"/>
        </w:rPr>
        <w:t>（我）</w:t>
      </w:r>
      <w:r>
        <w:rPr>
          <w:rFonts w:hint="default" w:ascii="Times New Roman" w:hAnsi="Times New Roman" w:cs="Times New Roman" w:eastAsiaTheme="majorEastAsia"/>
          <w:i w:val="0"/>
          <w:iCs w:val="0"/>
          <w:caps w:val="0"/>
          <w:color w:val="auto"/>
          <w:spacing w:val="0"/>
          <w:sz w:val="21"/>
          <w:szCs w:val="21"/>
          <w:shd w:val="clear" w:color="auto" w:fill="auto"/>
        </w:rPr>
        <w:t>不敢奉献。</w:t>
      </w:r>
      <w:r>
        <w:rPr>
          <w:rFonts w:hint="default" w:ascii="Times New Roman" w:hAnsi="Times New Roman" w:cs="Times New Roman" w:eastAsiaTheme="majorEastAsia"/>
          <w:i w:val="0"/>
          <w:iCs w:val="0"/>
          <w:caps w:val="0"/>
          <w:color w:val="auto"/>
          <w:spacing w:val="0"/>
          <w:sz w:val="21"/>
          <w:szCs w:val="21"/>
          <w:shd w:val="clear" w:color="auto" w:fill="auto"/>
          <w:lang w:eastAsia="zh-CN"/>
        </w:rPr>
        <w:t>（</w:t>
      </w:r>
      <w:r>
        <w:rPr>
          <w:rFonts w:hint="default" w:asciiTheme="majorEastAsia" w:hAnsiTheme="majorEastAsia" w:eastAsiaTheme="majorEastAsia" w:cstheme="majorEastAsia"/>
          <w:i w:val="0"/>
          <w:iCs w:val="0"/>
          <w:caps w:val="0"/>
          <w:color w:val="auto"/>
          <w:spacing w:val="0"/>
          <w:sz w:val="21"/>
          <w:szCs w:val="21"/>
          <w:shd w:val="clear" w:color="auto" w:fill="auto"/>
          <w:lang w:eastAsia="zh-CN"/>
        </w:rPr>
        <w:t>“会”</w:t>
      </w:r>
      <w:r>
        <w:rPr>
          <w:rFonts w:hint="default" w:ascii="Times New Roman" w:hAnsi="Times New Roman" w:cs="Times New Roman" w:eastAsiaTheme="majorEastAsia"/>
          <w:i w:val="0"/>
          <w:iCs w:val="0"/>
          <w:caps w:val="0"/>
          <w:color w:val="auto"/>
          <w:spacing w:val="0"/>
          <w:sz w:val="21"/>
          <w:szCs w:val="21"/>
          <w:shd w:val="clear" w:color="auto" w:fill="auto"/>
          <w:lang w:eastAsia="zh-CN"/>
        </w:rPr>
        <w:t>翻译准确给</w:t>
      </w:r>
      <w:r>
        <w:rPr>
          <w:rFonts w:hint="default" w:ascii="Times New Roman" w:hAnsi="Times New Roman" w:cs="Times New Roman" w:eastAsiaTheme="majorEastAsia"/>
          <w:i w:val="0"/>
          <w:iCs w:val="0"/>
          <w:caps w:val="0"/>
          <w:color w:val="auto"/>
          <w:spacing w:val="0"/>
          <w:sz w:val="21"/>
          <w:szCs w:val="21"/>
          <w:shd w:val="clear" w:color="auto" w:fill="auto"/>
          <w:lang w:val="en-US" w:eastAsia="zh-CN"/>
        </w:rPr>
        <w:t>1</w:t>
      </w:r>
      <w:r>
        <w:rPr>
          <w:rFonts w:hint="default" w:ascii="Times New Roman" w:hAnsi="Times New Roman" w:cs="Times New Roman" w:eastAsiaTheme="majorEastAsia"/>
          <w:i w:val="0"/>
          <w:iCs w:val="0"/>
          <w:caps w:val="0"/>
          <w:color w:val="auto"/>
          <w:spacing w:val="0"/>
          <w:sz w:val="21"/>
          <w:szCs w:val="21"/>
          <w:shd w:val="clear" w:color="auto" w:fill="auto"/>
          <w:lang w:eastAsia="zh-CN"/>
        </w:rPr>
        <w:t>分，将主</w:t>
      </w:r>
      <w:r>
        <w:rPr>
          <w:rFonts w:hint="eastAsia" w:asciiTheme="majorEastAsia" w:hAnsiTheme="majorEastAsia" w:eastAsiaTheme="majorEastAsia" w:cstheme="majorEastAsia"/>
          <w:i w:val="0"/>
          <w:iCs w:val="0"/>
          <w:caps w:val="0"/>
          <w:color w:val="auto"/>
          <w:spacing w:val="0"/>
          <w:sz w:val="21"/>
          <w:szCs w:val="21"/>
          <w:shd w:val="clear" w:color="auto" w:fill="auto"/>
          <w:lang w:eastAsia="zh-CN"/>
        </w:rPr>
        <w:t>语</w:t>
      </w:r>
      <w:r>
        <w:rPr>
          <w:rFonts w:hint="eastAsia" w:asciiTheme="majorEastAsia" w:hAnsiTheme="majorEastAsia" w:eastAsiaTheme="majorEastAsia" w:cstheme="majorEastAsia"/>
          <w:color w:val="auto"/>
          <w:kern w:val="2"/>
          <w:sz w:val="21"/>
          <w:szCs w:val="21"/>
          <w:lang w:val="en-US" w:eastAsia="zh-CN" w:bidi="ar-SA"/>
        </w:rPr>
        <w:t>“我”</w:t>
      </w:r>
      <w:r>
        <w:rPr>
          <w:rFonts w:hint="default" w:ascii="Times New Roman" w:hAnsi="Times New Roman" w:cs="Times New Roman" w:eastAsiaTheme="majorEastAsia"/>
          <w:i w:val="0"/>
          <w:iCs w:val="0"/>
          <w:caps w:val="0"/>
          <w:color w:val="auto"/>
          <w:spacing w:val="0"/>
          <w:sz w:val="21"/>
          <w:szCs w:val="21"/>
          <w:shd w:val="clear" w:color="auto" w:fill="auto"/>
          <w:lang w:eastAsia="zh-CN"/>
        </w:rPr>
        <w:t>翻译出来给</w:t>
      </w:r>
      <w:r>
        <w:rPr>
          <w:rFonts w:hint="default" w:ascii="Times New Roman" w:hAnsi="Times New Roman" w:cs="Times New Roman" w:eastAsiaTheme="majorEastAsia"/>
          <w:i w:val="0"/>
          <w:iCs w:val="0"/>
          <w:caps w:val="0"/>
          <w:color w:val="auto"/>
          <w:spacing w:val="0"/>
          <w:sz w:val="21"/>
          <w:szCs w:val="21"/>
          <w:shd w:val="clear" w:color="auto" w:fill="auto"/>
          <w:lang w:val="en-US" w:eastAsia="zh-CN"/>
        </w:rPr>
        <w:t>1</w:t>
      </w:r>
      <w:r>
        <w:rPr>
          <w:rFonts w:hint="default" w:ascii="Times New Roman" w:hAnsi="Times New Roman" w:cs="Times New Roman" w:eastAsiaTheme="majorEastAsia"/>
          <w:i w:val="0"/>
          <w:iCs w:val="0"/>
          <w:caps w:val="0"/>
          <w:color w:val="auto"/>
          <w:spacing w:val="0"/>
          <w:sz w:val="21"/>
          <w:szCs w:val="21"/>
          <w:shd w:val="clear" w:color="auto" w:fill="auto"/>
          <w:lang w:eastAsia="zh-CN"/>
        </w:rPr>
        <w:t>分，句子大意正确给</w:t>
      </w:r>
      <w:r>
        <w:rPr>
          <w:rFonts w:hint="default" w:ascii="Times New Roman" w:hAnsi="Times New Roman" w:cs="Times New Roman" w:eastAsiaTheme="majorEastAsia"/>
          <w:i w:val="0"/>
          <w:iCs w:val="0"/>
          <w:caps w:val="0"/>
          <w:color w:val="auto"/>
          <w:spacing w:val="0"/>
          <w:sz w:val="21"/>
          <w:szCs w:val="21"/>
          <w:shd w:val="clear" w:color="auto" w:fill="auto"/>
          <w:lang w:val="en-US" w:eastAsia="zh-CN"/>
        </w:rPr>
        <w:t>2分</w:t>
      </w:r>
      <w:r>
        <w:rPr>
          <w:rFonts w:hint="default" w:ascii="Times New Roman" w:hAnsi="Times New Roman" w:cs="Times New Roman" w:eastAsiaTheme="majorEastAsia"/>
          <w:i w:val="0"/>
          <w:iCs w:val="0"/>
          <w:caps w:val="0"/>
          <w:color w:val="auto"/>
          <w:spacing w:val="0"/>
          <w:sz w:val="21"/>
          <w:szCs w:val="21"/>
          <w:shd w:val="clear" w:color="auto" w:fill="auto"/>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735" w:leftChars="200" w:right="0" w:rightChars="0" w:hanging="315" w:hangingChars="150"/>
        <w:jc w:val="left"/>
        <w:textAlignment w:val="auto"/>
        <w:rPr>
          <w:rFonts w:hint="default" w:ascii="Times New Roman" w:hAnsi="Times New Roman" w:cs="Times New Roman" w:eastAsiaTheme="majorEastAsia"/>
          <w:i w:val="0"/>
          <w:iCs w:val="0"/>
          <w:caps w:val="0"/>
          <w:color w:val="auto"/>
          <w:spacing w:val="0"/>
          <w:sz w:val="21"/>
          <w:szCs w:val="21"/>
          <w:shd w:val="clear" w:color="auto" w:fill="auto"/>
          <w:lang w:val="en-US" w:eastAsia="zh-CN"/>
        </w:rPr>
      </w:pPr>
      <w:r>
        <w:rPr>
          <w:rFonts w:hint="default" w:ascii="Times New Roman" w:hAnsi="Times New Roman" w:cs="Times New Roman" w:eastAsiaTheme="majorEastAsia"/>
          <w:i w:val="0"/>
          <w:iCs w:val="0"/>
          <w:caps w:val="0"/>
          <w:color w:val="auto"/>
          <w:spacing w:val="0"/>
          <w:sz w:val="21"/>
          <w:szCs w:val="21"/>
          <w:shd w:val="clear" w:color="auto" w:fill="auto"/>
          <w:lang w:eastAsia="zh-CN"/>
        </w:rPr>
        <w:t>（</w:t>
      </w:r>
      <w:r>
        <w:rPr>
          <w:rFonts w:hint="default" w:ascii="Times New Roman" w:hAnsi="Times New Roman" w:cs="Times New Roman" w:eastAsiaTheme="majorEastAsia"/>
          <w:i w:val="0"/>
          <w:iCs w:val="0"/>
          <w:caps w:val="0"/>
          <w:color w:val="auto"/>
          <w:spacing w:val="0"/>
          <w:sz w:val="21"/>
          <w:szCs w:val="21"/>
          <w:shd w:val="clear" w:color="auto" w:fill="auto"/>
          <w:lang w:val="en-US" w:eastAsia="zh-CN"/>
        </w:rPr>
        <w:t>2</w:t>
      </w:r>
      <w:r>
        <w:rPr>
          <w:rFonts w:hint="default" w:ascii="Times New Roman" w:hAnsi="Times New Roman" w:cs="Times New Roman" w:eastAsiaTheme="majorEastAsia"/>
          <w:i w:val="0"/>
          <w:iCs w:val="0"/>
          <w:caps w:val="0"/>
          <w:color w:val="auto"/>
          <w:spacing w:val="0"/>
          <w:sz w:val="21"/>
          <w:szCs w:val="21"/>
          <w:shd w:val="clear" w:color="auto" w:fill="auto"/>
          <w:lang w:eastAsia="zh-CN"/>
        </w:rPr>
        <w:t>）</w:t>
      </w:r>
      <w:r>
        <w:rPr>
          <w:rFonts w:hint="default" w:ascii="Times New Roman" w:hAnsi="Times New Roman" w:cs="Times New Roman" w:eastAsiaTheme="majorEastAsia"/>
          <w:i w:val="0"/>
          <w:iCs w:val="0"/>
          <w:caps w:val="0"/>
          <w:color w:val="auto"/>
          <w:spacing w:val="0"/>
          <w:sz w:val="21"/>
          <w:szCs w:val="21"/>
          <w:shd w:val="clear" w:color="auto" w:fill="auto"/>
        </w:rPr>
        <w:t>估计我回到军营里，你再进去。</w:t>
      </w:r>
      <w:r>
        <w:rPr>
          <w:rFonts w:hint="default" w:ascii="Times New Roman" w:hAnsi="Times New Roman" w:cs="Times New Roman" w:eastAsiaTheme="majorEastAsia"/>
          <w:i w:val="0"/>
          <w:iCs w:val="0"/>
          <w:caps w:val="0"/>
          <w:color w:val="auto"/>
          <w:spacing w:val="0"/>
          <w:sz w:val="21"/>
          <w:szCs w:val="21"/>
          <w:shd w:val="clear" w:color="auto" w:fill="auto"/>
          <w:lang w:eastAsia="zh-CN"/>
        </w:rPr>
        <w:t>（</w:t>
      </w:r>
      <w:r>
        <w:rPr>
          <w:rFonts w:hint="default" w:asciiTheme="majorEastAsia" w:hAnsiTheme="majorEastAsia" w:eastAsiaTheme="majorEastAsia" w:cstheme="majorEastAsia"/>
          <w:i w:val="0"/>
          <w:iCs w:val="0"/>
          <w:caps w:val="0"/>
          <w:color w:val="auto"/>
          <w:spacing w:val="0"/>
          <w:sz w:val="21"/>
          <w:szCs w:val="21"/>
          <w:shd w:val="clear" w:color="auto" w:fill="auto"/>
          <w:lang w:eastAsia="zh-CN"/>
        </w:rPr>
        <w:t>“度”翻</w:t>
      </w:r>
      <w:r>
        <w:rPr>
          <w:rFonts w:hint="default" w:ascii="Times New Roman" w:hAnsi="Times New Roman" w:cs="Times New Roman" w:eastAsiaTheme="majorEastAsia"/>
          <w:i w:val="0"/>
          <w:iCs w:val="0"/>
          <w:caps w:val="0"/>
          <w:color w:val="auto"/>
          <w:spacing w:val="0"/>
          <w:sz w:val="21"/>
          <w:szCs w:val="21"/>
          <w:shd w:val="clear" w:color="auto" w:fill="auto"/>
          <w:lang w:eastAsia="zh-CN"/>
        </w:rPr>
        <w:t>译准确给</w:t>
      </w:r>
      <w:r>
        <w:rPr>
          <w:rFonts w:hint="default" w:ascii="Times New Roman" w:hAnsi="Times New Roman" w:cs="Times New Roman" w:eastAsiaTheme="majorEastAsia"/>
          <w:i w:val="0"/>
          <w:iCs w:val="0"/>
          <w:caps w:val="0"/>
          <w:color w:val="auto"/>
          <w:spacing w:val="0"/>
          <w:sz w:val="21"/>
          <w:szCs w:val="21"/>
          <w:shd w:val="clear" w:color="auto" w:fill="auto"/>
          <w:lang w:val="en-US" w:eastAsia="zh-CN"/>
        </w:rPr>
        <w:t>1分，</w:t>
      </w:r>
      <w:r>
        <w:rPr>
          <w:rFonts w:hint="default" w:asciiTheme="majorEastAsia" w:hAnsiTheme="majorEastAsia" w:eastAsiaTheme="majorEastAsia" w:cstheme="majorEastAsia"/>
          <w:i w:val="0"/>
          <w:iCs w:val="0"/>
          <w:caps w:val="0"/>
          <w:color w:val="auto"/>
          <w:spacing w:val="0"/>
          <w:sz w:val="21"/>
          <w:szCs w:val="21"/>
          <w:shd w:val="clear" w:color="auto" w:fill="auto"/>
          <w:lang w:eastAsia="zh-CN"/>
        </w:rPr>
        <w:t>“乃”翻</w:t>
      </w:r>
      <w:r>
        <w:rPr>
          <w:rFonts w:hint="default" w:ascii="Times New Roman" w:hAnsi="Times New Roman" w:cs="Times New Roman" w:eastAsiaTheme="majorEastAsia"/>
          <w:i w:val="0"/>
          <w:iCs w:val="0"/>
          <w:caps w:val="0"/>
          <w:color w:val="auto"/>
          <w:spacing w:val="0"/>
          <w:sz w:val="21"/>
          <w:szCs w:val="21"/>
          <w:shd w:val="clear" w:color="auto" w:fill="auto"/>
          <w:lang w:eastAsia="zh-CN"/>
        </w:rPr>
        <w:t>译准确给</w:t>
      </w:r>
      <w:r>
        <w:rPr>
          <w:rFonts w:hint="default" w:ascii="Times New Roman" w:hAnsi="Times New Roman" w:cs="Times New Roman" w:eastAsiaTheme="majorEastAsia"/>
          <w:i w:val="0"/>
          <w:iCs w:val="0"/>
          <w:caps w:val="0"/>
          <w:color w:val="auto"/>
          <w:spacing w:val="0"/>
          <w:sz w:val="21"/>
          <w:szCs w:val="21"/>
          <w:shd w:val="clear" w:color="auto" w:fill="auto"/>
          <w:lang w:val="en-US" w:eastAsia="zh-CN"/>
        </w:rPr>
        <w:t>1分，句子大意正确给2分</w:t>
      </w:r>
      <w:r>
        <w:rPr>
          <w:rFonts w:hint="default" w:ascii="Times New Roman" w:hAnsi="Times New Roman" w:cs="Times New Roman" w:eastAsiaTheme="majorEastAsia"/>
          <w:i w:val="0"/>
          <w:iCs w:val="0"/>
          <w:caps w:val="0"/>
          <w:color w:val="auto"/>
          <w:spacing w:val="0"/>
          <w:sz w:val="21"/>
          <w:szCs w:val="21"/>
          <w:shd w:val="clear" w:color="auto" w:fill="auto"/>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default" w:ascii="Times New Roman" w:hAnsi="Times New Roman" w:cs="Times New Roman" w:eastAsiaTheme="majorEastAsia"/>
          <w:b/>
          <w:bCs/>
          <w:i w:val="0"/>
          <w:iCs w:val="0"/>
          <w:caps w:val="0"/>
          <w:color w:val="auto"/>
          <w:spacing w:val="0"/>
          <w:sz w:val="21"/>
          <w:szCs w:val="21"/>
          <w:shd w:val="clear" w:color="auto" w:fill="auto"/>
          <w:lang w:eastAsia="zh-CN"/>
        </w:rPr>
      </w:pPr>
      <w:r>
        <w:rPr>
          <w:rFonts w:hint="default" w:ascii="Times New Roman" w:hAnsi="Times New Roman" w:cs="Times New Roman" w:eastAsiaTheme="majorEastAsia"/>
          <w:b/>
          <w:bCs/>
          <w:i w:val="0"/>
          <w:iCs w:val="0"/>
          <w:caps w:val="0"/>
          <w:color w:val="auto"/>
          <w:spacing w:val="0"/>
          <w:sz w:val="21"/>
          <w:szCs w:val="21"/>
          <w:shd w:val="clear" w:color="auto" w:fill="auto"/>
          <w:lang w:val="en-US" w:eastAsia="zh-CN"/>
        </w:rPr>
        <w:t>三、</w:t>
      </w:r>
      <w:r>
        <w:rPr>
          <w:rFonts w:hint="default" w:ascii="Times New Roman" w:hAnsi="Times New Roman" w:cs="Times New Roman" w:eastAsiaTheme="majorEastAsia"/>
          <w:b/>
          <w:bCs/>
          <w:i w:val="0"/>
          <w:iCs w:val="0"/>
          <w:caps w:val="0"/>
          <w:color w:val="auto"/>
          <w:spacing w:val="0"/>
          <w:sz w:val="21"/>
          <w:szCs w:val="21"/>
          <w:shd w:val="clear" w:color="auto" w:fill="auto"/>
          <w:lang w:eastAsia="zh-CN"/>
        </w:rPr>
        <w:t>现代文阅读（共</w:t>
      </w:r>
      <w:r>
        <w:rPr>
          <w:rFonts w:hint="default" w:ascii="Times New Roman" w:hAnsi="Times New Roman" w:cs="Times New Roman" w:eastAsiaTheme="majorEastAsia"/>
          <w:b/>
          <w:bCs/>
          <w:i w:val="0"/>
          <w:iCs w:val="0"/>
          <w:caps w:val="0"/>
          <w:color w:val="auto"/>
          <w:spacing w:val="0"/>
          <w:sz w:val="21"/>
          <w:szCs w:val="21"/>
          <w:shd w:val="clear" w:color="auto" w:fill="auto"/>
          <w:lang w:val="en-US" w:eastAsia="zh-CN"/>
        </w:rPr>
        <w:t>3小题，12、13题各4分，14题6分，计14分</w:t>
      </w:r>
      <w:r>
        <w:rPr>
          <w:rFonts w:hint="default" w:ascii="Times New Roman" w:hAnsi="Times New Roman" w:cs="Times New Roman" w:eastAsiaTheme="majorEastAsia"/>
          <w:b/>
          <w:bCs/>
          <w:i w:val="0"/>
          <w:iCs w:val="0"/>
          <w:caps w:val="0"/>
          <w:color w:val="auto"/>
          <w:spacing w:val="0"/>
          <w:sz w:val="21"/>
          <w:szCs w:val="21"/>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27" w:firstLineChars="250"/>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lang w:val="en-US" w:eastAsia="zh-CN"/>
        </w:rPr>
        <w:t>A、B卷</w:t>
      </w:r>
      <w:r>
        <w:rPr>
          <w:rFonts w:hint="eastAsia" w:ascii="Times New Roman" w:hAnsi="Times New Roman" w:cs="Times New Roman"/>
          <w:b/>
          <w:bCs/>
          <w:color w:val="auto"/>
          <w:sz w:val="21"/>
          <w:szCs w:val="21"/>
          <w:lang w:val="en-US" w:eastAsia="zh-CN"/>
        </w:rPr>
        <w:t>答案相同</w:t>
      </w:r>
      <w:r>
        <w:rPr>
          <w:rFonts w:hint="eastAsia" w:ascii="Times New Roman" w:hAnsi="Times New Roman" w:cs="Times New Roman"/>
          <w:b/>
          <w:bCs/>
          <w:color w:val="auto"/>
          <w:sz w:val="22"/>
          <w:szCs w:val="22"/>
          <w:lang w:val="en-US" w:eastAsia="zh-CN"/>
        </w:rPr>
        <w:t>：</w:t>
      </w:r>
    </w:p>
    <w:p>
      <w:pPr>
        <w:pStyle w:val="12"/>
        <w:keepNext w:val="0"/>
        <w:keepLines w:val="0"/>
        <w:pageBreakBefore w:val="0"/>
        <w:widowControl/>
        <w:kinsoku/>
        <w:wordWrap/>
        <w:overflowPunct/>
        <w:topLinePunct w:val="0"/>
        <w:autoSpaceDE/>
        <w:autoSpaceDN/>
        <w:bidi w:val="0"/>
        <w:adjustRightInd/>
        <w:snapToGrid/>
        <w:spacing w:line="360" w:lineRule="auto"/>
        <w:ind w:left="735" w:leftChars="200" w:hanging="315" w:hangingChars="150"/>
        <w:jc w:val="left"/>
        <w:textAlignment w:val="auto"/>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i w:val="0"/>
          <w:iCs w:val="0"/>
          <w:caps w:val="0"/>
          <w:color w:val="auto"/>
          <w:spacing w:val="0"/>
          <w:sz w:val="21"/>
          <w:szCs w:val="21"/>
          <w:shd w:val="clear" w:color="auto" w:fill="auto"/>
          <w:lang w:val="en-US" w:eastAsia="zh-CN"/>
        </w:rPr>
        <w:t>12.</w:t>
      </w:r>
      <w:r>
        <w:rPr>
          <w:rFonts w:hint="default" w:ascii="Times New Roman" w:hAnsi="Times New Roman" w:cs="Times New Roman" w:eastAsiaTheme="majorEastAsia"/>
          <w:bCs/>
          <w:color w:val="auto"/>
          <w:sz w:val="21"/>
          <w:szCs w:val="21"/>
        </w:rPr>
        <w:t>①突出了张叔张婶渴望见到孙子的心情。②引出下面的故事情节。③激发读者的阅读兴趣。（答出</w:t>
      </w:r>
      <w:r>
        <w:rPr>
          <w:rFonts w:hint="default" w:ascii="Times New Roman" w:hAnsi="Times New Roman" w:cs="Times New Roman" w:eastAsiaTheme="majorEastAsia"/>
          <w:bCs/>
          <w:color w:val="auto"/>
          <w:sz w:val="21"/>
          <w:szCs w:val="21"/>
          <w:lang w:eastAsia="zh-CN"/>
        </w:rPr>
        <w:t>其中</w:t>
      </w:r>
      <w:r>
        <w:rPr>
          <w:rFonts w:hint="default" w:ascii="Times New Roman" w:hAnsi="Times New Roman" w:cs="Times New Roman" w:eastAsiaTheme="majorEastAsia"/>
          <w:bCs/>
          <w:color w:val="auto"/>
          <w:sz w:val="21"/>
          <w:szCs w:val="21"/>
          <w:lang w:val="en-US" w:eastAsia="zh-CN"/>
        </w:rPr>
        <w:t>2</w:t>
      </w:r>
      <w:r>
        <w:rPr>
          <w:rFonts w:hint="default" w:ascii="Times New Roman" w:hAnsi="Times New Roman" w:cs="Times New Roman" w:eastAsiaTheme="majorEastAsia"/>
          <w:bCs/>
          <w:color w:val="auto"/>
          <w:sz w:val="21"/>
          <w:szCs w:val="21"/>
        </w:rPr>
        <w:t>点即可</w:t>
      </w:r>
      <w:r>
        <w:rPr>
          <w:rFonts w:hint="default" w:ascii="Times New Roman" w:hAnsi="Times New Roman" w:cs="Times New Roman" w:eastAsiaTheme="majorEastAsia"/>
          <w:bCs/>
          <w:color w:val="auto"/>
          <w:sz w:val="21"/>
          <w:szCs w:val="21"/>
          <w:lang w:eastAsia="zh-CN"/>
        </w:rPr>
        <w:t>，</w:t>
      </w:r>
      <w:r>
        <w:rPr>
          <w:rFonts w:hint="default" w:ascii="Times New Roman" w:hAnsi="Times New Roman" w:cs="Times New Roman" w:eastAsiaTheme="majorEastAsia"/>
          <w:bCs/>
          <w:color w:val="auto"/>
          <w:sz w:val="21"/>
          <w:szCs w:val="21"/>
        </w:rPr>
        <w:t>每点2分，）</w:t>
      </w:r>
    </w:p>
    <w:p>
      <w:pPr>
        <w:pStyle w:val="12"/>
        <w:keepNext w:val="0"/>
        <w:keepLines w:val="0"/>
        <w:pageBreakBefore w:val="0"/>
        <w:widowControl/>
        <w:kinsoku/>
        <w:wordWrap/>
        <w:overflowPunct/>
        <w:topLinePunct w:val="0"/>
        <w:autoSpaceDE/>
        <w:autoSpaceDN/>
        <w:bidi w:val="0"/>
        <w:adjustRightInd/>
        <w:snapToGrid/>
        <w:spacing w:line="360" w:lineRule="auto"/>
        <w:ind w:left="735" w:leftChars="200" w:hanging="315" w:hangingChars="150"/>
        <w:jc w:val="left"/>
        <w:textAlignment w:val="auto"/>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lang w:val="en-US" w:eastAsia="zh-CN"/>
        </w:rPr>
        <w:t>13.</w:t>
      </w:r>
      <w:r>
        <w:rPr>
          <w:rFonts w:hint="default" w:ascii="Times New Roman" w:hAnsi="Times New Roman" w:cs="Times New Roman" w:eastAsiaTheme="majorEastAsia"/>
          <w:bCs/>
          <w:color w:val="auto"/>
          <w:sz w:val="21"/>
          <w:szCs w:val="21"/>
        </w:rPr>
        <w:t>①疼爱儿子。多次准备，盼望孩子回家；处处为儿子着想。②勤劳。张叔和张婶比以往起得更早，睡得更晚。③节俭。他们只是喝一口从家里带来的凉开水。④讲礼数。儿子结婚时，张叔强</w:t>
      </w:r>
      <w:r>
        <w:rPr>
          <w:rFonts w:hint="default" w:asciiTheme="majorEastAsia" w:hAnsiTheme="majorEastAsia" w:eastAsiaTheme="majorEastAsia" w:cstheme="majorEastAsia"/>
          <w:i w:val="0"/>
          <w:iCs w:val="0"/>
          <w:caps w:val="0"/>
          <w:color w:val="auto"/>
          <w:spacing w:val="0"/>
          <w:kern w:val="0"/>
          <w:sz w:val="21"/>
          <w:szCs w:val="21"/>
          <w:shd w:val="clear" w:color="auto" w:fill="auto"/>
          <w:lang w:val="en-US" w:eastAsia="zh-CN" w:bidi="ar"/>
        </w:rPr>
        <w:t>调“咱必须得拿点钱”；</w:t>
      </w:r>
      <w:r>
        <w:rPr>
          <w:rFonts w:hint="default" w:ascii="Times New Roman" w:hAnsi="Times New Roman" w:cs="Times New Roman" w:eastAsiaTheme="majorEastAsia"/>
          <w:bCs/>
          <w:color w:val="auto"/>
          <w:sz w:val="21"/>
          <w:szCs w:val="21"/>
        </w:rPr>
        <w:t>张婶提醒张叔，别忘了那俩红包。⑤宽厚（宽容、忍让）。想见孙子，没有真切的见到，却不责备，有泪自己流。（答出</w:t>
      </w:r>
      <w:r>
        <w:rPr>
          <w:rFonts w:hint="default" w:ascii="Times New Roman" w:hAnsi="Times New Roman" w:cs="Times New Roman" w:eastAsiaTheme="majorEastAsia"/>
          <w:bCs/>
          <w:color w:val="auto"/>
          <w:sz w:val="21"/>
          <w:szCs w:val="21"/>
          <w:lang w:eastAsia="zh-CN"/>
        </w:rPr>
        <w:t>其中</w:t>
      </w:r>
      <w:r>
        <w:rPr>
          <w:rFonts w:hint="default" w:ascii="Times New Roman" w:hAnsi="Times New Roman" w:cs="Times New Roman" w:eastAsiaTheme="majorEastAsia"/>
          <w:bCs/>
          <w:color w:val="auto"/>
          <w:sz w:val="21"/>
          <w:szCs w:val="21"/>
          <w:lang w:val="en-US" w:eastAsia="zh-CN"/>
        </w:rPr>
        <w:t>4</w:t>
      </w:r>
      <w:r>
        <w:rPr>
          <w:rFonts w:hint="default" w:ascii="Times New Roman" w:hAnsi="Times New Roman" w:cs="Times New Roman" w:eastAsiaTheme="majorEastAsia"/>
          <w:bCs/>
          <w:color w:val="auto"/>
          <w:sz w:val="21"/>
          <w:szCs w:val="21"/>
        </w:rPr>
        <w:t>点即可</w:t>
      </w:r>
      <w:r>
        <w:rPr>
          <w:rFonts w:hint="default" w:ascii="Times New Roman" w:hAnsi="Times New Roman" w:cs="Times New Roman" w:eastAsiaTheme="majorEastAsia"/>
          <w:bCs/>
          <w:color w:val="auto"/>
          <w:sz w:val="21"/>
          <w:szCs w:val="21"/>
          <w:lang w:eastAsia="zh-CN"/>
        </w:rPr>
        <w:t>，</w:t>
      </w:r>
      <w:r>
        <w:rPr>
          <w:rFonts w:hint="default" w:ascii="Times New Roman" w:hAnsi="Times New Roman" w:cs="Times New Roman" w:eastAsiaTheme="majorEastAsia"/>
          <w:bCs/>
          <w:color w:val="auto"/>
          <w:sz w:val="21"/>
          <w:szCs w:val="21"/>
        </w:rPr>
        <w:t>每点</w:t>
      </w:r>
      <w:r>
        <w:rPr>
          <w:rFonts w:hint="default" w:ascii="Times New Roman" w:hAnsi="Times New Roman" w:cs="Times New Roman" w:eastAsiaTheme="majorEastAsia"/>
          <w:bCs/>
          <w:color w:val="auto"/>
          <w:sz w:val="21"/>
          <w:szCs w:val="21"/>
          <w:lang w:val="en-US" w:eastAsia="zh-CN"/>
        </w:rPr>
        <w:t>1</w:t>
      </w:r>
      <w:r>
        <w:rPr>
          <w:rFonts w:hint="default" w:ascii="Times New Roman" w:hAnsi="Times New Roman" w:cs="Times New Roman" w:eastAsiaTheme="majorEastAsia"/>
          <w:bCs/>
          <w:color w:val="auto"/>
          <w:sz w:val="21"/>
          <w:szCs w:val="21"/>
        </w:rPr>
        <w:t>分）</w:t>
      </w:r>
    </w:p>
    <w:p>
      <w:pPr>
        <w:pStyle w:val="12"/>
        <w:keepNext w:val="0"/>
        <w:keepLines w:val="0"/>
        <w:pageBreakBefore w:val="0"/>
        <w:widowControl/>
        <w:kinsoku/>
        <w:wordWrap/>
        <w:overflowPunct/>
        <w:topLinePunct w:val="0"/>
        <w:autoSpaceDE/>
        <w:autoSpaceDN/>
        <w:bidi w:val="0"/>
        <w:adjustRightInd/>
        <w:snapToGrid/>
        <w:spacing w:line="360" w:lineRule="auto"/>
        <w:ind w:left="735" w:leftChars="200" w:hanging="315" w:hangingChars="150"/>
        <w:jc w:val="left"/>
        <w:textAlignment w:val="auto"/>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lang w:val="en-US" w:eastAsia="zh-CN"/>
        </w:rPr>
        <w:t>14.</w:t>
      </w:r>
      <w:r>
        <w:rPr>
          <w:rFonts w:hint="default" w:ascii="Times New Roman" w:hAnsi="Times New Roman" w:cs="Times New Roman" w:eastAsiaTheme="majorEastAsia"/>
          <w:bCs/>
          <w:color w:val="auto"/>
          <w:sz w:val="21"/>
          <w:szCs w:val="21"/>
        </w:rPr>
        <w:t>①小说的人物分别在城市和农村，地域上有距离。②小说中小张的家庭和妻子家庭的经济条件有距离。③以张叔和张婶为代表的农民和妻子家为代表的城里人有精神和文化上的距离。④小张和父母，妻子和公婆，亲家之间有亲情上的距离。（答出</w:t>
      </w:r>
      <w:r>
        <w:rPr>
          <w:rFonts w:hint="default" w:ascii="Times New Roman" w:hAnsi="Times New Roman" w:cs="Times New Roman" w:eastAsiaTheme="majorEastAsia"/>
          <w:bCs/>
          <w:color w:val="auto"/>
          <w:sz w:val="21"/>
          <w:szCs w:val="21"/>
          <w:lang w:eastAsia="zh-CN"/>
        </w:rPr>
        <w:t>其中</w:t>
      </w:r>
      <w:r>
        <w:rPr>
          <w:rFonts w:hint="default" w:ascii="Times New Roman" w:hAnsi="Times New Roman" w:cs="Times New Roman" w:eastAsiaTheme="majorEastAsia"/>
          <w:bCs/>
          <w:color w:val="auto"/>
          <w:sz w:val="21"/>
          <w:szCs w:val="21"/>
        </w:rPr>
        <w:t>3点即可</w:t>
      </w:r>
      <w:r>
        <w:rPr>
          <w:rFonts w:hint="default" w:ascii="Times New Roman" w:hAnsi="Times New Roman" w:cs="Times New Roman" w:eastAsiaTheme="majorEastAsia"/>
          <w:bCs/>
          <w:color w:val="auto"/>
          <w:sz w:val="21"/>
          <w:szCs w:val="21"/>
          <w:lang w:eastAsia="zh-CN"/>
        </w:rPr>
        <w:t>，</w:t>
      </w:r>
      <w:r>
        <w:rPr>
          <w:rFonts w:hint="default" w:ascii="Times New Roman" w:hAnsi="Times New Roman" w:cs="Times New Roman" w:eastAsiaTheme="majorEastAsia"/>
          <w:bCs/>
          <w:color w:val="auto"/>
          <w:sz w:val="21"/>
          <w:szCs w:val="21"/>
        </w:rPr>
        <w:t>每点2分）</w:t>
      </w:r>
    </w:p>
    <w:p>
      <w:pPr>
        <w:pStyle w:val="12"/>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default" w:ascii="Times New Roman" w:hAnsi="Times New Roman" w:cs="Times New Roman" w:eastAsiaTheme="majorEastAsia"/>
          <w:b/>
          <w:bCs w:val="0"/>
          <w:color w:val="auto"/>
          <w:sz w:val="21"/>
          <w:szCs w:val="21"/>
          <w:lang w:eastAsia="zh-CN"/>
        </w:rPr>
      </w:pPr>
      <w:r>
        <w:rPr>
          <w:rFonts w:hint="default" w:ascii="Times New Roman" w:hAnsi="Times New Roman" w:cs="Times New Roman" w:eastAsiaTheme="majorEastAsia"/>
          <w:b/>
          <w:bCs w:val="0"/>
          <w:color w:val="auto"/>
          <w:sz w:val="21"/>
          <w:szCs w:val="21"/>
          <w:lang w:eastAsia="zh-CN"/>
        </w:rPr>
        <w:t>四、名句默写（共</w:t>
      </w:r>
      <w:r>
        <w:rPr>
          <w:rFonts w:hint="default" w:ascii="Times New Roman" w:hAnsi="Times New Roman" w:cs="Times New Roman" w:eastAsiaTheme="majorEastAsia"/>
          <w:b/>
          <w:bCs w:val="0"/>
          <w:color w:val="auto"/>
          <w:sz w:val="21"/>
          <w:szCs w:val="21"/>
          <w:lang w:val="en-US" w:eastAsia="zh-CN"/>
        </w:rPr>
        <w:t>5个空，每空2分，计10分</w:t>
      </w:r>
      <w:r>
        <w:rPr>
          <w:rFonts w:hint="eastAsia" w:ascii="Times New Roman" w:hAnsi="Times New Roman" w:cs="Times New Roman" w:eastAsiaTheme="majorEastAsia"/>
          <w:b/>
          <w:bCs w:val="0"/>
          <w:color w:val="auto"/>
          <w:sz w:val="21"/>
          <w:szCs w:val="21"/>
          <w:lang w:val="en-US" w:eastAsia="zh-CN"/>
        </w:rPr>
        <w:t>，每个空错1个字扣1分</w:t>
      </w:r>
      <w:r>
        <w:rPr>
          <w:rFonts w:hint="default" w:ascii="Times New Roman" w:hAnsi="Times New Roman" w:cs="Times New Roman" w:eastAsiaTheme="majorEastAsia"/>
          <w:b/>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27" w:firstLineChars="250"/>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lang w:val="en-US" w:eastAsia="zh-CN"/>
        </w:rPr>
        <w:t>A、B卷</w:t>
      </w:r>
      <w:r>
        <w:rPr>
          <w:rFonts w:hint="eastAsia" w:ascii="Times New Roman" w:hAnsi="Times New Roman" w:cs="Times New Roman"/>
          <w:b/>
          <w:bCs/>
          <w:color w:val="auto"/>
          <w:sz w:val="21"/>
          <w:szCs w:val="21"/>
          <w:lang w:val="en-US" w:eastAsia="zh-CN"/>
        </w:rPr>
        <w:t>答案相同</w:t>
      </w:r>
      <w:r>
        <w:rPr>
          <w:rFonts w:hint="eastAsia" w:ascii="Times New Roman" w:hAnsi="Times New Roman" w:cs="Times New Roman"/>
          <w:b/>
          <w:bCs/>
          <w:color w:val="auto"/>
          <w:sz w:val="22"/>
          <w:szCs w:val="22"/>
          <w:lang w:val="en-US" w:eastAsia="zh-CN"/>
        </w:rPr>
        <w:t>：</w:t>
      </w:r>
    </w:p>
    <w:p>
      <w:pPr>
        <w:pStyle w:val="12"/>
        <w:keepNext w:val="0"/>
        <w:keepLines w:val="0"/>
        <w:pageBreakBefore w:val="0"/>
        <w:widowControl/>
        <w:kinsoku/>
        <w:wordWrap/>
        <w:overflowPunct/>
        <w:topLinePunct w:val="0"/>
        <w:autoSpaceDE/>
        <w:autoSpaceDN/>
        <w:bidi w:val="0"/>
        <w:adjustRightInd/>
        <w:snapToGrid/>
        <w:spacing w:line="360" w:lineRule="auto"/>
        <w:ind w:left="735" w:leftChars="200" w:hanging="315" w:hangingChars="150"/>
        <w:jc w:val="left"/>
        <w:textAlignment w:val="auto"/>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15.</w:t>
      </w:r>
      <w:r>
        <w:rPr>
          <w:rFonts w:hint="default" w:ascii="Times New Roman" w:hAnsi="Times New Roman" w:cs="Times New Roman" w:eastAsiaTheme="majorEastAsia"/>
          <w:i w:val="0"/>
          <w:iCs w:val="0"/>
          <w:caps w:val="0"/>
          <w:color w:val="auto"/>
          <w:spacing w:val="0"/>
          <w:sz w:val="21"/>
          <w:szCs w:val="21"/>
          <w:shd w:val="clear" w:color="auto" w:fill="auto"/>
          <w:lang w:val="en-US" w:eastAsia="zh-CN"/>
        </w:rPr>
        <w:t>（1）可怜焦土（2）羡长江之无穷（3）一夫当关，万夫莫开（4）</w:t>
      </w:r>
      <w:r>
        <w:rPr>
          <w:rFonts w:hint="default" w:ascii="Times New Roman" w:hAnsi="Times New Roman" w:cs="Times New Roman" w:eastAsiaTheme="majorEastAsia"/>
          <w:bCs/>
          <w:color w:val="auto"/>
          <w:sz w:val="21"/>
          <w:szCs w:val="21"/>
          <w:lang w:val="en-US" w:eastAsia="zh-CN"/>
        </w:rPr>
        <w:t>潦倒新停浊酒杯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default" w:ascii="Times New Roman" w:hAnsi="Times New Roman" w:cs="Times New Roman" w:eastAsiaTheme="majorEastAsia"/>
          <w:b/>
          <w:bCs w:val="0"/>
          <w:color w:val="auto"/>
          <w:sz w:val="21"/>
          <w:szCs w:val="21"/>
          <w:lang w:val="en-US" w:eastAsia="zh-CN"/>
        </w:rPr>
      </w:pPr>
      <w:r>
        <w:rPr>
          <w:rFonts w:hint="default" w:ascii="Times New Roman" w:hAnsi="Times New Roman" w:cs="Times New Roman" w:eastAsiaTheme="majorEastAsia"/>
          <w:b/>
          <w:bCs w:val="0"/>
          <w:color w:val="auto"/>
          <w:sz w:val="21"/>
          <w:szCs w:val="21"/>
          <w:lang w:val="en-US" w:eastAsia="zh-CN"/>
        </w:rPr>
        <w:t>五、作文（30分）</w:t>
      </w:r>
    </w:p>
    <w:p>
      <w:pPr>
        <w:keepNext w:val="0"/>
        <w:keepLines w:val="0"/>
        <w:pageBreakBefore w:val="0"/>
        <w:widowControl w:val="0"/>
        <w:kinsoku/>
        <w:wordWrap/>
        <w:overflowPunct/>
        <w:topLinePunct w:val="0"/>
        <w:autoSpaceDE/>
        <w:autoSpaceDN/>
        <w:bidi w:val="0"/>
        <w:adjustRightInd/>
        <w:snapToGrid/>
        <w:spacing w:line="360" w:lineRule="auto"/>
        <w:ind w:firstLine="527" w:firstLineChars="250"/>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lang w:val="en-US" w:eastAsia="zh-CN"/>
        </w:rPr>
        <w:t>A、B卷</w:t>
      </w:r>
      <w:r>
        <w:rPr>
          <w:rFonts w:hint="eastAsia" w:ascii="Times New Roman" w:hAnsi="Times New Roman" w:cs="Times New Roman"/>
          <w:b/>
          <w:bCs/>
          <w:color w:val="auto"/>
          <w:sz w:val="21"/>
          <w:szCs w:val="21"/>
          <w:lang w:val="en-US" w:eastAsia="zh-CN"/>
        </w:rPr>
        <w:t>标准相同</w:t>
      </w:r>
      <w:r>
        <w:rPr>
          <w:rFonts w:hint="eastAsia" w:ascii="Times New Roman" w:hAnsi="Times New Roman" w:cs="Times New Roman"/>
          <w:b/>
          <w:bCs/>
          <w:color w:val="auto"/>
          <w:sz w:val="22"/>
          <w:szCs w:val="22"/>
          <w:lang w:val="en-US" w:eastAsia="zh-CN"/>
        </w:rPr>
        <w:t>：</w:t>
      </w:r>
      <w:bookmarkStart w:id="0" w:name="_GoBack"/>
      <w:bookmarkEnd w:id="0"/>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735" w:leftChars="200" w:right="0" w:rightChars="0" w:hanging="315" w:hangingChars="150"/>
        <w:jc w:val="left"/>
        <w:textAlignment w:val="auto"/>
        <w:rPr>
          <w:rFonts w:hint="default" w:ascii="Times New Roman" w:hAnsi="Times New Roman" w:cs="Times New Roman" w:eastAsiaTheme="majorEastAsia"/>
          <w:color w:val="auto"/>
          <w:sz w:val="21"/>
          <w:szCs w:val="21"/>
          <w:u w:val="none"/>
          <w:lang w:eastAsia="zh-CN"/>
        </w:rPr>
      </w:pPr>
      <w:r>
        <w:rPr>
          <w:rFonts w:hint="default" w:ascii="Times New Roman" w:hAnsi="Times New Roman" w:cs="Times New Roman" w:eastAsiaTheme="majorEastAsia"/>
          <w:bCs/>
          <w:color w:val="auto"/>
          <w:sz w:val="21"/>
          <w:szCs w:val="21"/>
          <w:lang w:val="en-US" w:eastAsia="zh-CN"/>
        </w:rPr>
        <w:t>16.</w:t>
      </w:r>
      <w:r>
        <w:rPr>
          <w:rFonts w:hint="default" w:ascii="Times New Roman" w:hAnsi="Times New Roman" w:cs="Times New Roman" w:eastAsiaTheme="majorEastAsia"/>
          <w:color w:val="auto"/>
          <w:sz w:val="21"/>
          <w:szCs w:val="21"/>
          <w:u w:val="none"/>
          <w:lang w:eastAsia="zh-CN"/>
        </w:rPr>
        <w:t>评分标准如下：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rPr>
          <w:rFonts w:hint="default" w:ascii="Times New Roman" w:hAnsi="Times New Roman" w:cs="Times New Roman" w:eastAsiaTheme="majorEastAsia"/>
          <w:i w:val="0"/>
          <w:iCs w:val="0"/>
          <w:caps w:val="0"/>
          <w:color w:val="auto"/>
          <w:spacing w:val="0"/>
          <w:sz w:val="21"/>
          <w:szCs w:val="21"/>
          <w:shd w:val="clear" w:fill="FFFFFF"/>
        </w:rPr>
      </w:pPr>
      <w:r>
        <w:rPr>
          <w:rFonts w:hint="default" w:ascii="Times New Roman" w:hAnsi="Times New Roman" w:cs="Times New Roman" w:eastAsiaTheme="majorEastAsia"/>
          <w:i w:val="0"/>
          <w:iCs w:val="0"/>
          <w:caps w:val="0"/>
          <w:color w:val="auto"/>
          <w:spacing w:val="0"/>
          <w:sz w:val="21"/>
          <w:szCs w:val="21"/>
          <w:shd w:val="clear" w:fill="FFFFFF"/>
        </w:rPr>
        <w:t>A等(27—30）：切题，思想健康，中心明确，内容具体，层次清楚，</w:t>
      </w:r>
      <w:r>
        <w:rPr>
          <w:rFonts w:hint="default" w:ascii="Times New Roman" w:hAnsi="Times New Roman" w:cs="Times New Roman" w:eastAsiaTheme="majorEastAsia"/>
          <w:i w:val="0"/>
          <w:iCs w:val="0"/>
          <w:caps w:val="0"/>
          <w:color w:val="auto"/>
          <w:spacing w:val="0"/>
          <w:sz w:val="21"/>
          <w:szCs w:val="21"/>
          <w:u w:val="none"/>
          <w:shd w:val="clear" w:fill="FFFFFF"/>
        </w:rPr>
        <w:fldChar w:fldCharType="begin"/>
      </w:r>
      <w:r>
        <w:rPr>
          <w:rFonts w:hint="default" w:ascii="Times New Roman" w:hAnsi="Times New Roman" w:cs="Times New Roman" w:eastAsiaTheme="majorEastAsia"/>
          <w:i w:val="0"/>
          <w:iCs w:val="0"/>
          <w:caps w:val="0"/>
          <w:color w:val="auto"/>
          <w:spacing w:val="0"/>
          <w:sz w:val="21"/>
          <w:szCs w:val="21"/>
          <w:u w:val="none"/>
          <w:shd w:val="clear" w:fill="FFFFFF"/>
        </w:rPr>
        <w:instrText xml:space="preserve"> HYPERLINK "http://www.so.com/s?q=%E8%AF%AD%E5%8F%A5&amp;ie=utf-8&amp;src=internal_wenda_recommend_textn" \t "https://wenda.so.com/q/_blank" </w:instrText>
      </w:r>
      <w:r>
        <w:rPr>
          <w:rFonts w:hint="default" w:ascii="Times New Roman" w:hAnsi="Times New Roman" w:cs="Times New Roman" w:eastAsiaTheme="majorEastAsia"/>
          <w:i w:val="0"/>
          <w:iCs w:val="0"/>
          <w:caps w:val="0"/>
          <w:color w:val="auto"/>
          <w:spacing w:val="0"/>
          <w:sz w:val="21"/>
          <w:szCs w:val="21"/>
          <w:u w:val="none"/>
          <w:shd w:val="clear" w:fill="FFFFFF"/>
        </w:rPr>
        <w:fldChar w:fldCharType="separate"/>
      </w:r>
      <w:r>
        <w:rPr>
          <w:rStyle w:val="8"/>
          <w:rFonts w:hint="default" w:ascii="Times New Roman" w:hAnsi="Times New Roman" w:cs="Times New Roman" w:eastAsiaTheme="majorEastAsia"/>
          <w:i w:val="0"/>
          <w:iCs w:val="0"/>
          <w:caps w:val="0"/>
          <w:color w:val="auto"/>
          <w:spacing w:val="0"/>
          <w:sz w:val="21"/>
          <w:szCs w:val="21"/>
          <w:u w:val="none"/>
          <w:shd w:val="clear" w:fill="FFFFFF"/>
        </w:rPr>
        <w:t>语句</w:t>
      </w:r>
      <w:r>
        <w:rPr>
          <w:rFonts w:hint="default" w:ascii="Times New Roman" w:hAnsi="Times New Roman" w:cs="Times New Roman" w:eastAsiaTheme="majorEastAsia"/>
          <w:i w:val="0"/>
          <w:iCs w:val="0"/>
          <w:caps w:val="0"/>
          <w:color w:val="auto"/>
          <w:spacing w:val="0"/>
          <w:sz w:val="21"/>
          <w:szCs w:val="21"/>
          <w:u w:val="none"/>
          <w:shd w:val="clear" w:fill="FFFFFF"/>
        </w:rPr>
        <w:fldChar w:fldCharType="end"/>
      </w:r>
      <w:r>
        <w:rPr>
          <w:rFonts w:hint="default" w:ascii="Times New Roman" w:hAnsi="Times New Roman" w:cs="Times New Roman" w:eastAsiaTheme="majorEastAsia"/>
          <w:i w:val="0"/>
          <w:iCs w:val="0"/>
          <w:caps w:val="0"/>
          <w:color w:val="auto"/>
          <w:spacing w:val="0"/>
          <w:sz w:val="21"/>
          <w:szCs w:val="21"/>
          <w:shd w:val="clear" w:fill="FFFFFF"/>
        </w:rPr>
        <w:t>通顺，标点使用比较正确，错别字少，卷面清洁。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rPr>
          <w:rFonts w:hint="default" w:ascii="Times New Roman" w:hAnsi="Times New Roman" w:cs="Times New Roman" w:eastAsiaTheme="majorEastAsia"/>
          <w:i w:val="0"/>
          <w:iCs w:val="0"/>
          <w:caps w:val="0"/>
          <w:color w:val="auto"/>
          <w:spacing w:val="0"/>
          <w:sz w:val="21"/>
          <w:szCs w:val="21"/>
          <w:shd w:val="clear" w:fill="FFFFFF"/>
        </w:rPr>
      </w:pPr>
      <w:r>
        <w:rPr>
          <w:rFonts w:hint="default" w:ascii="Times New Roman" w:hAnsi="Times New Roman" w:cs="Times New Roman" w:eastAsiaTheme="majorEastAsia"/>
          <w:i w:val="0"/>
          <w:iCs w:val="0"/>
          <w:caps w:val="0"/>
          <w:color w:val="auto"/>
          <w:spacing w:val="0"/>
          <w:sz w:val="21"/>
          <w:szCs w:val="21"/>
          <w:shd w:val="clear" w:fill="FFFFFF"/>
        </w:rPr>
        <w:t>B等(24—27）：切题，思想健康，中心明确，内容比较具体，层次较清楚，语句通顺，标点使用比较正确，错别字少，卷面整洁。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rPr>
          <w:rFonts w:hint="default" w:ascii="Times New Roman" w:hAnsi="Times New Roman" w:cs="Times New Roman" w:eastAsiaTheme="majorEastAsia"/>
          <w:i w:val="0"/>
          <w:iCs w:val="0"/>
          <w:caps w:val="0"/>
          <w:color w:val="auto"/>
          <w:spacing w:val="0"/>
          <w:sz w:val="21"/>
          <w:szCs w:val="21"/>
          <w:shd w:val="clear" w:fill="FFFFFF"/>
        </w:rPr>
      </w:pPr>
      <w:r>
        <w:rPr>
          <w:rFonts w:hint="default" w:ascii="Times New Roman" w:hAnsi="Times New Roman" w:cs="Times New Roman" w:eastAsiaTheme="majorEastAsia"/>
          <w:i w:val="0"/>
          <w:iCs w:val="0"/>
          <w:caps w:val="0"/>
          <w:color w:val="auto"/>
          <w:spacing w:val="0"/>
          <w:sz w:val="21"/>
          <w:szCs w:val="21"/>
          <w:shd w:val="clear" w:fill="FFFFFF"/>
        </w:rPr>
        <w:t>C等(18—24）：基本切题，思想健康，中心基本明确，内容欠具体，层次不够清楚，语句基本通顺，标点使用大体正确，错别字多。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rPr>
          <w:rFonts w:hint="default" w:ascii="Times New Roman" w:hAnsi="Times New Roman" w:cs="Times New Roman" w:eastAsiaTheme="majorEastAsia"/>
          <w:i w:val="0"/>
          <w:iCs w:val="0"/>
          <w:caps w:val="0"/>
          <w:color w:val="auto"/>
          <w:spacing w:val="0"/>
          <w:sz w:val="21"/>
          <w:szCs w:val="21"/>
          <w:shd w:val="clear" w:fill="FFFFFF"/>
        </w:rPr>
      </w:pPr>
      <w:r>
        <w:rPr>
          <w:rFonts w:hint="default" w:ascii="Times New Roman" w:hAnsi="Times New Roman" w:cs="Times New Roman" w:eastAsiaTheme="majorEastAsia"/>
          <w:i w:val="0"/>
          <w:iCs w:val="0"/>
          <w:caps w:val="0"/>
          <w:color w:val="auto"/>
          <w:spacing w:val="0"/>
          <w:sz w:val="21"/>
          <w:szCs w:val="21"/>
          <w:shd w:val="clear" w:fill="FFFFFF"/>
        </w:rPr>
        <w:t>D等（18分以下）：不合题意，中心不明确，内容很不具体，层次不清，语句不通，标点错误和错别字多。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i w:val="0"/>
          <w:iCs w:val="0"/>
          <w:caps w:val="0"/>
          <w:color w:val="auto"/>
          <w:spacing w:val="0"/>
          <w:sz w:val="21"/>
          <w:szCs w:val="21"/>
          <w:shd w:val="clear" w:fill="FFFFFF"/>
        </w:rPr>
        <w:t>其中：错别字每个扣0.5分，扣足5分为止；标点错误每个扣0.5分，扣足3分为止；卷面太乱，</w:t>
      </w:r>
      <w:r>
        <w:rPr>
          <w:rFonts w:hint="default" w:ascii="Times New Roman" w:hAnsi="Times New Roman" w:cs="Times New Roman" w:eastAsiaTheme="majorEastAsia"/>
          <w:i w:val="0"/>
          <w:iCs w:val="0"/>
          <w:caps w:val="0"/>
          <w:color w:val="auto"/>
          <w:spacing w:val="0"/>
          <w:sz w:val="21"/>
          <w:szCs w:val="21"/>
          <w:u w:val="none"/>
          <w:shd w:val="clear" w:fill="FFFFFF"/>
        </w:rPr>
        <w:fldChar w:fldCharType="begin"/>
      </w:r>
      <w:r>
        <w:rPr>
          <w:rFonts w:hint="default" w:ascii="Times New Roman" w:hAnsi="Times New Roman" w:cs="Times New Roman" w:eastAsiaTheme="majorEastAsia"/>
          <w:i w:val="0"/>
          <w:iCs w:val="0"/>
          <w:caps w:val="0"/>
          <w:color w:val="auto"/>
          <w:spacing w:val="0"/>
          <w:sz w:val="21"/>
          <w:szCs w:val="21"/>
          <w:u w:val="none"/>
          <w:shd w:val="clear" w:fill="FFFFFF"/>
        </w:rPr>
        <w:instrText xml:space="preserve"> HYPERLINK "http://www.so.com/s?q=%E5%AD%97%E8%BF%B9&amp;ie=utf-8&amp;src=internal_wenda_recommend_textn" \t "https://wenda.so.com/q/_blank" </w:instrText>
      </w:r>
      <w:r>
        <w:rPr>
          <w:rFonts w:hint="default" w:ascii="Times New Roman" w:hAnsi="Times New Roman" w:cs="Times New Roman" w:eastAsiaTheme="majorEastAsia"/>
          <w:i w:val="0"/>
          <w:iCs w:val="0"/>
          <w:caps w:val="0"/>
          <w:color w:val="auto"/>
          <w:spacing w:val="0"/>
          <w:sz w:val="21"/>
          <w:szCs w:val="21"/>
          <w:u w:val="none"/>
          <w:shd w:val="clear" w:fill="FFFFFF"/>
        </w:rPr>
        <w:fldChar w:fldCharType="separate"/>
      </w:r>
      <w:r>
        <w:rPr>
          <w:rStyle w:val="8"/>
          <w:rFonts w:hint="default" w:ascii="Times New Roman" w:hAnsi="Times New Roman" w:cs="Times New Roman" w:eastAsiaTheme="majorEastAsia"/>
          <w:i w:val="0"/>
          <w:iCs w:val="0"/>
          <w:caps w:val="0"/>
          <w:color w:val="auto"/>
          <w:spacing w:val="0"/>
          <w:sz w:val="21"/>
          <w:szCs w:val="21"/>
          <w:u w:val="none"/>
          <w:shd w:val="clear" w:fill="FFFFFF"/>
        </w:rPr>
        <w:t>字迹</w:t>
      </w:r>
      <w:r>
        <w:rPr>
          <w:rFonts w:hint="default" w:ascii="Times New Roman" w:hAnsi="Times New Roman" w:cs="Times New Roman" w:eastAsiaTheme="majorEastAsia"/>
          <w:i w:val="0"/>
          <w:iCs w:val="0"/>
          <w:caps w:val="0"/>
          <w:color w:val="auto"/>
          <w:spacing w:val="0"/>
          <w:sz w:val="21"/>
          <w:szCs w:val="21"/>
          <w:u w:val="none"/>
          <w:shd w:val="clear" w:fill="FFFFFF"/>
        </w:rPr>
        <w:fldChar w:fldCharType="end"/>
      </w:r>
      <w:r>
        <w:rPr>
          <w:rFonts w:hint="default" w:ascii="Times New Roman" w:hAnsi="Times New Roman" w:cs="Times New Roman" w:eastAsiaTheme="majorEastAsia"/>
          <w:i w:val="0"/>
          <w:iCs w:val="0"/>
          <w:caps w:val="0"/>
          <w:color w:val="auto"/>
          <w:spacing w:val="0"/>
          <w:sz w:val="21"/>
          <w:szCs w:val="21"/>
          <w:shd w:val="clear" w:fill="FFFFFF"/>
        </w:rPr>
        <w:t>潦草酌扣1—2分。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8" w:beforeLines="50" w:after="158" w:afterLines="50" w:line="240" w:lineRule="auto"/>
        <w:jc w:val="center"/>
        <w:textAlignment w:val="center"/>
        <w:rPr>
          <w:rFonts w:hint="default" w:ascii="Times New Roman" w:hAnsi="Times New Roman" w:cs="Times New Roman"/>
          <w:b/>
          <w:bCs/>
          <w:color w:val="auto"/>
          <w:sz w:val="32"/>
          <w:szCs w:val="32"/>
          <w:lang w:val="en-US" w:eastAsia="zh-CN"/>
        </w:rPr>
      </w:pPr>
      <w:r>
        <w:rPr>
          <w:rFonts w:hint="default" w:ascii="Times New Roman" w:hAnsi="Times New Roman" w:eastAsia="宋体" w:cs="Times New Roman"/>
          <w:b/>
          <w:color w:val="auto"/>
          <w:sz w:val="32"/>
          <w:szCs w:val="32"/>
          <w:lang w:eastAsia="zh-CN"/>
        </w:rPr>
        <w:t>数学</w:t>
      </w:r>
      <w:r>
        <w:rPr>
          <w:rFonts w:hint="eastAsia" w:ascii="Times New Roman" w:hAnsi="Times New Roman" w:eastAsia="宋体" w:cs="Times New Roman"/>
          <w:b/>
          <w:color w:val="auto"/>
          <w:kern w:val="2"/>
          <w:sz w:val="32"/>
          <w:szCs w:val="32"/>
          <w:lang w:val="en-US" w:eastAsia="zh-CN"/>
        </w:rPr>
        <w:t>试题甲答案及评分标准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一、选择题（共8小题，每小题5分，计40分）</w:t>
      </w:r>
    </w:p>
    <w:p>
      <w:pPr>
        <w:keepNext w:val="0"/>
        <w:keepLines w:val="0"/>
        <w:pageBreakBefore w:val="0"/>
        <w:widowControl w:val="0"/>
        <w:kinsoku/>
        <w:wordWrap/>
        <w:overflowPunct/>
        <w:topLinePunct w:val="0"/>
        <w:autoSpaceDE/>
        <w:autoSpaceDN/>
        <w:bidi w:val="0"/>
        <w:adjustRightInd/>
        <w:snapToGrid/>
        <w:spacing w:line="360" w:lineRule="exact"/>
        <w:ind w:left="420" w:left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A卷</w:t>
      </w:r>
      <w:r>
        <w:rPr>
          <w:rFonts w:hint="eastAsia" w:ascii="Times New Roman" w:hAnsi="Times New Roman" w:cs="Times New Roman"/>
          <w:b/>
          <w:bCs/>
          <w:color w:val="000000" w:themeColor="text1"/>
          <w:sz w:val="21"/>
          <w:szCs w:val="21"/>
          <w:lang w:val="en-US" w:eastAsia="zh-CN"/>
          <w14:textFill>
            <w14:solidFill>
              <w14:schemeClr w14:val="tx1"/>
            </w14:solidFill>
          </w14:textFill>
        </w:rPr>
        <w:t>答案</w:t>
      </w:r>
      <w:r>
        <w:rPr>
          <w:rFonts w:hint="default" w:ascii="Times New Roman" w:hAnsi="Times New Roman" w:cs="Times New Roman"/>
          <w:b/>
          <w:bCs/>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1</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．ADB</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C</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5</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14:textFill>
            <w14:solidFill>
              <w14:schemeClr w14:val="tx1"/>
            </w14:solidFill>
          </w14:textFill>
        </w:rPr>
        <w:t>．AB</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C</w:t>
      </w:r>
      <w:r>
        <w:rPr>
          <w:rFonts w:hint="default" w:ascii="Times New Roman" w:hAnsi="Times New Roman" w:eastAsia="宋体" w:cs="Times New Roman"/>
          <w:color w:val="000000" w:themeColor="text1"/>
          <w:sz w:val="21"/>
          <w:szCs w:val="21"/>
          <w14:textFill>
            <w14:solidFill>
              <w14:schemeClr w14:val="tx1"/>
            </w14:solidFill>
          </w14:textFill>
        </w:rPr>
        <w:t>D</w:t>
      </w:r>
    </w:p>
    <w:p>
      <w:pPr>
        <w:keepNext w:val="0"/>
        <w:keepLines w:val="0"/>
        <w:pageBreakBefore w:val="0"/>
        <w:widowControl w:val="0"/>
        <w:kinsoku/>
        <w:wordWrap/>
        <w:overflowPunct/>
        <w:topLinePunct w:val="0"/>
        <w:autoSpaceDE/>
        <w:autoSpaceDN/>
        <w:bidi w:val="0"/>
        <w:adjustRightInd/>
        <w:snapToGrid/>
        <w:spacing w:line="360" w:lineRule="exact"/>
        <w:ind w:left="420" w:left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B</w:t>
      </w:r>
      <w:r>
        <w:rPr>
          <w:rFonts w:hint="default" w:ascii="Times New Roman" w:hAnsi="Times New Roman" w:cs="Times New Roman"/>
          <w:b/>
          <w:bCs/>
          <w:color w:val="000000" w:themeColor="text1"/>
          <w:sz w:val="21"/>
          <w:szCs w:val="21"/>
          <w:lang w:val="en-US" w:eastAsia="zh-CN"/>
          <w14:textFill>
            <w14:solidFill>
              <w14:schemeClr w14:val="tx1"/>
            </w14:solidFill>
          </w14:textFill>
        </w:rPr>
        <w:t>卷</w:t>
      </w:r>
      <w:r>
        <w:rPr>
          <w:rFonts w:hint="eastAsia" w:ascii="Times New Roman" w:hAnsi="Times New Roman" w:cs="Times New Roman"/>
          <w:b/>
          <w:bCs/>
          <w:color w:val="000000" w:themeColor="text1"/>
          <w:sz w:val="21"/>
          <w:szCs w:val="21"/>
          <w:lang w:val="en-US" w:eastAsia="zh-CN"/>
          <w14:textFill>
            <w14:solidFill>
              <w14:schemeClr w14:val="tx1"/>
            </w14:solidFill>
          </w14:textFill>
        </w:rPr>
        <w:t>答案</w:t>
      </w:r>
      <w:r>
        <w:rPr>
          <w:rFonts w:hint="default" w:ascii="Times New Roman" w:hAnsi="Times New Roman" w:cs="Times New Roman"/>
          <w:b/>
          <w:bCs/>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1</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BCB</w:t>
      </w:r>
      <w:r>
        <w:rPr>
          <w:rFonts w:hint="default" w:ascii="Times New Roman" w:hAnsi="Times New Roman" w:eastAsia="宋体" w:cs="Times New Roman"/>
          <w:color w:val="000000" w:themeColor="text1"/>
          <w:sz w:val="21"/>
          <w:szCs w:val="21"/>
          <w14:textFill>
            <w14:solidFill>
              <w14:schemeClr w14:val="tx1"/>
            </w14:solidFill>
          </w14:textFill>
        </w:rPr>
        <w:t>D</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5</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AA</w:t>
      </w:r>
      <w:r>
        <w:rPr>
          <w:rFonts w:hint="default" w:ascii="Times New Roman" w:hAnsi="Times New Roman" w:eastAsia="宋体" w:cs="Times New Roman"/>
          <w:color w:val="000000" w:themeColor="text1"/>
          <w:sz w:val="21"/>
          <w:szCs w:val="21"/>
          <w14:textFill>
            <w14:solidFill>
              <w14:schemeClr w14:val="tx1"/>
            </w14:solidFill>
          </w14:textFill>
        </w:rPr>
        <w:t>D</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C</w:t>
      </w:r>
    </w:p>
    <w:p>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二、填空题（共5小题，每小题6分，计30分）</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ascii="Times New Roman" w:hAnsi="Times New Roman" w:cs="Times New Roman" w:eastAsiaTheme="minorEastAsia"/>
          <w:b/>
          <w:bCs/>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A、B卷</w:t>
      </w:r>
      <w:r>
        <w:rPr>
          <w:rFonts w:hint="eastAsia" w:ascii="Times New Roman" w:hAnsi="Times New Roman" w:cs="Times New Roman"/>
          <w:b/>
          <w:bCs/>
          <w:color w:val="000000" w:themeColor="text1"/>
          <w:sz w:val="21"/>
          <w:szCs w:val="21"/>
          <w:lang w:val="en-US" w:eastAsia="zh-CN"/>
          <w14:textFill>
            <w14:solidFill>
              <w14:schemeClr w14:val="tx1"/>
            </w14:solidFill>
          </w14:textFill>
        </w:rPr>
        <w:t>答案相同</w:t>
      </w:r>
      <w:r>
        <w:rPr>
          <w:rFonts w:hint="default" w:ascii="Times New Roman" w:hAnsi="Times New Roman" w:cs="Times New Roman"/>
          <w:b/>
          <w:bCs/>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left="420" w:leftChars="200"/>
        <w:jc w:val="left"/>
        <w:textAlignment w:val="auto"/>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9．5       10．</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object>
          <v:shape id="_x0000_i1025" o:spt="75" alt="eqIde6c26b2e3a5f4771ac6db26df1b98ae0" type="#_x0000_t75" style="height:13.5pt;width:15.7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或</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object>
          <v:shape id="_x0000_i1026" o:spt="75" alt="eqId6380f35cdd3050759a4a91b8637adc1e" type="#_x0000_t75" style="height:13.5pt;width:15.7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 xml:space="preserve">       11．</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object>
          <v:shape id="_x0000_i1027" o:spt="75" alt="eqId5453184e251cfe787b5965cd38426962" type="#_x0000_t75" style="height:12pt;width:12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 xml:space="preserve">         12．-4       13．</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object>
          <v:shape id="_x0000_i1028" o:spt="75" alt="eqId7e9fdc1f8ed0ae44b54a9a2a3aca2db4" type="#_x0000_t75" style="height:9.75pt;width:9.7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三、解答题（共3小题，每小题10分，计30分.</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14:textFill>
            <w14:solidFill>
              <w14:schemeClr w14:val="tx1"/>
            </w14:solidFill>
          </w14:textFill>
        </w:rPr>
        <w:t>解答</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时</w:t>
      </w:r>
      <w:r>
        <w:rPr>
          <w:rFonts w:hint="default" w:ascii="Times New Roman" w:hAnsi="Times New Roman" w:eastAsia="宋体" w:cs="Times New Roman"/>
          <w:b/>
          <w:color w:val="000000" w:themeColor="text1"/>
          <w:sz w:val="21"/>
          <w:szCs w:val="21"/>
          <w14:textFill>
            <w14:solidFill>
              <w14:schemeClr w14:val="tx1"/>
            </w14:solidFill>
          </w14:textFill>
        </w:rPr>
        <w:t>应写出过程）</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rPr>
          <w:rFonts w:hint="default" w:ascii="Times New Roman" w:hAnsi="Times New Roman" w:cs="Times New Roman" w:eastAsiaTheme="minorEastAsia"/>
          <w:b/>
          <w:bCs/>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A、B卷</w:t>
      </w:r>
      <w:r>
        <w:rPr>
          <w:rFonts w:hint="eastAsia" w:ascii="Times New Roman" w:hAnsi="Times New Roman" w:cs="Times New Roman"/>
          <w:b/>
          <w:bCs/>
          <w:color w:val="000000" w:themeColor="text1"/>
          <w:sz w:val="21"/>
          <w:szCs w:val="21"/>
          <w:lang w:val="en-US" w:eastAsia="zh-CN"/>
          <w14:textFill>
            <w14:solidFill>
              <w14:schemeClr w14:val="tx1"/>
            </w14:solidFill>
          </w14:textFill>
        </w:rPr>
        <w:t>答案相同</w:t>
      </w:r>
      <w:r>
        <w:rPr>
          <w:rFonts w:hint="default" w:ascii="Times New Roman" w:hAnsi="Times New Roman" w:cs="Times New Roman"/>
          <w:b/>
          <w:bCs/>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735" w:leftChars="150" w:hanging="420" w:hanging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t>14．解：（1）∵</w:t>
      </w:r>
      <w:r>
        <w:rPr>
          <w:rFonts w:hint="default" w:ascii="Times New Roman" w:hAnsi="Times New Roman" w:eastAsia="宋体" w:cs="Times New Roman"/>
          <w:color w:val="000000" w:themeColor="text1"/>
          <w:sz w:val="21"/>
          <w:szCs w:val="21"/>
          <w14:textFill>
            <w14:solidFill>
              <w14:schemeClr w14:val="tx1"/>
            </w14:solidFill>
          </w14:textFill>
        </w:rPr>
        <w:object>
          <v:shape id="_x0000_i1029" o:spt="75" alt="eqId2734b6268b3476edb7b956e92596f9e4" type="#_x0000_t75" style="height:13.5pt;width:21.7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hint="default" w:ascii="Times New Roman" w:hAnsi="Times New Roman" w:eastAsia="宋体" w:cs="Times New Roman"/>
          <w:color w:val="000000" w:themeColor="text1"/>
          <w:sz w:val="21"/>
          <w:szCs w:val="21"/>
          <w14:textFill>
            <w14:solidFill>
              <w14:schemeClr w14:val="tx1"/>
            </w14:solidFill>
          </w14:textFill>
        </w:rPr>
        <w:t>是函数</w:t>
      </w:r>
      <w:r>
        <w:rPr>
          <w:rFonts w:hint="default" w:ascii="Times New Roman" w:hAnsi="Times New Roman" w:eastAsia="宋体" w:cs="Times New Roman"/>
          <w:color w:val="000000" w:themeColor="text1"/>
          <w:sz w:val="21"/>
          <w:szCs w:val="21"/>
          <w14:textFill>
            <w14:solidFill>
              <w14:schemeClr w14:val="tx1"/>
            </w14:solidFill>
          </w14:textFill>
        </w:rPr>
        <w:object>
          <v:shape id="_x0000_i1030" o:spt="75" alt="eqId09f86f37ec8e15846bd731ab4fcdbacd" type="#_x0000_t75" style="height:17.25pt;width:25.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hint="default" w:ascii="Times New Roman" w:hAnsi="Times New Roman" w:eastAsia="宋体" w:cs="Times New Roman"/>
          <w:color w:val="000000" w:themeColor="text1"/>
          <w:sz w:val="21"/>
          <w:szCs w:val="21"/>
          <w14:textFill>
            <w14:solidFill>
              <w14:schemeClr w14:val="tx1"/>
            </w14:solidFill>
          </w14:textFill>
        </w:rPr>
        <w:t>的零点，即</w:t>
      </w:r>
      <w:r>
        <w:rPr>
          <w:rFonts w:hint="default" w:ascii="Times New Roman" w:hAnsi="Times New Roman" w:eastAsia="宋体" w:cs="Times New Roman"/>
          <w:color w:val="000000" w:themeColor="text1"/>
          <w:sz w:val="21"/>
          <w:szCs w:val="21"/>
          <w14:textFill>
            <w14:solidFill>
              <w14:schemeClr w14:val="tx1"/>
            </w14:solidFill>
          </w14:textFill>
        </w:rPr>
        <w:object>
          <v:shape id="_x0000_i1031" o:spt="75" alt="eqId99c6875d552e9fff3c7d655f3a59b166" type="#_x0000_t75" style="height:12pt;width:27.7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hint="default" w:ascii="Times New Roman" w:hAnsi="Times New Roman" w:eastAsia="宋体" w:cs="Times New Roman"/>
          <w:color w:val="000000" w:themeColor="text1"/>
          <w:sz w:val="21"/>
          <w:szCs w:val="21"/>
          <w14:textFill>
            <w14:solidFill>
              <w14:schemeClr w14:val="tx1"/>
            </w14:solidFill>
          </w14:textFill>
        </w:rPr>
        <w:t>或</w:t>
      </w:r>
      <w:r>
        <w:rPr>
          <w:rFonts w:hint="default" w:ascii="Times New Roman" w:hAnsi="Times New Roman" w:eastAsia="宋体" w:cs="Times New Roman"/>
          <w:color w:val="000000" w:themeColor="text1"/>
          <w:sz w:val="21"/>
          <w:szCs w:val="21"/>
          <w14:textFill>
            <w14:solidFill>
              <w14:schemeClr w14:val="tx1"/>
            </w14:solidFill>
          </w14:textFill>
        </w:rPr>
        <w:object>
          <v:shape id="_x0000_i1032" o:spt="75" alt="eqIde55aa0a20848c37c1892c567b2315e04" type="#_x0000_t75" style="height:12pt;width:24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hint="default" w:ascii="Times New Roman" w:hAnsi="Times New Roman" w:eastAsia="宋体" w:cs="Times New Roman"/>
          <w:color w:val="000000" w:themeColor="text1"/>
          <w:sz w:val="21"/>
          <w:szCs w:val="21"/>
          <w14:textFill>
            <w14:solidFill>
              <w14:schemeClr w14:val="tx1"/>
            </w14:solidFill>
          </w14:textFill>
        </w:rPr>
        <w:t>是方程</w:t>
      </w:r>
      <w:r>
        <w:rPr>
          <w:rFonts w:hint="default" w:ascii="Times New Roman" w:hAnsi="Times New Roman" w:eastAsia="宋体" w:cs="Times New Roman"/>
          <w:color w:val="000000" w:themeColor="text1"/>
          <w:sz w:val="21"/>
          <w:szCs w:val="21"/>
          <w14:textFill>
            <w14:solidFill>
              <w14:schemeClr w14:val="tx1"/>
            </w14:solidFill>
          </w14:textFill>
        </w:rPr>
        <w:object>
          <v:shape id="_x0000_i1033" o:spt="75" alt="eqId86b92b70365c63607daecdc8deb73ecf" type="#_x0000_t75" style="height:17.25pt;width:41.2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hint="default" w:ascii="Times New Roman" w:hAnsi="Times New Roman" w:eastAsia="宋体" w:cs="Times New Roman"/>
          <w:color w:val="000000" w:themeColor="text1"/>
          <w:sz w:val="21"/>
          <w:szCs w:val="21"/>
          <w14:textFill>
            <w14:solidFill>
              <w14:schemeClr w14:val="tx1"/>
            </w14:solidFill>
          </w14:textFill>
        </w:rPr>
        <w:t>的两</w:t>
      </w:r>
      <w:r>
        <w:rPr>
          <w:rFonts w:hint="default" w:ascii="Times New Roman" w:hAnsi="Times New Roman" w:eastAsia="宋体" w:cs="Times New Roman"/>
          <w:sz w:val="21"/>
          <w:szCs w:val="21"/>
        </w:rPr>
        <w:t>个实根，</w:t>
      </w:r>
    </w:p>
    <w:p>
      <w:pPr>
        <w:keepNext w:val="0"/>
        <w:keepLines w:val="0"/>
        <w:pageBreakBefore w:val="0"/>
        <w:widowControl w:val="0"/>
        <w:kinsoku/>
        <w:wordWrap/>
        <w:overflowPunct/>
        <w:topLinePunct w:val="0"/>
        <w:autoSpaceDE/>
        <w:autoSpaceDN/>
        <w:bidi w:val="0"/>
        <w:adjustRightInd/>
        <w:snapToGrid/>
        <w:spacing w:line="240" w:lineRule="auto"/>
        <w:ind w:left="1575" w:leftChars="75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rPr>
        <w:object>
          <v:shape id="_x0000_i1034" o:spt="75" alt="eqId0f221efb05d96b020f55cfd9ac9e13fb" type="#_x0000_t75" style="height:27pt;width:65.2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hint="default" w:ascii="Times New Roman" w:hAnsi="Times New Roman" w:eastAsia="宋体" w:cs="Times New Roman"/>
          <w:sz w:val="21"/>
          <w:szCs w:val="21"/>
        </w:rPr>
        <w:t>，从而</w:t>
      </w:r>
      <w:r>
        <w:rPr>
          <w:rFonts w:hint="default" w:ascii="Times New Roman" w:hAnsi="Times New Roman" w:eastAsia="宋体" w:cs="Times New Roman"/>
          <w:sz w:val="21"/>
          <w:szCs w:val="21"/>
        </w:rPr>
        <w:object>
          <v:shape id="_x0000_i1035" o:spt="75" alt="eqId6b108ab31cc093f03cf48ad65429889e" type="#_x0000_t75" style="height:12.75pt;width:30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hint="default" w:ascii="Times New Roman" w:hAnsi="Times New Roman" w:eastAsia="宋体" w:cs="Times New Roman"/>
          <w:sz w:val="21"/>
          <w:szCs w:val="21"/>
        </w:rPr>
        <w:t>，…………………………(2分)</w:t>
      </w:r>
    </w:p>
    <w:p>
      <w:pPr>
        <w:keepNext w:val="0"/>
        <w:keepLines w:val="0"/>
        <w:pageBreakBefore w:val="0"/>
        <w:widowControl w:val="0"/>
        <w:kinsoku/>
        <w:wordWrap/>
        <w:overflowPunct/>
        <w:topLinePunct w:val="0"/>
        <w:autoSpaceDE/>
        <w:autoSpaceDN/>
        <w:bidi w:val="0"/>
        <w:adjustRightInd/>
        <w:snapToGrid/>
        <w:spacing w:line="240" w:lineRule="auto"/>
        <w:ind w:left="1575" w:leftChars="75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object>
          <v:shape id="_x0000_i1036" o:spt="75" alt="eqId44240c4c1e9ad1e38bf77dfb4b84a999" type="#_x0000_t75" style="height:27pt;width:87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hint="default" w:ascii="Times New Roman" w:hAnsi="Times New Roman" w:eastAsia="宋体" w:cs="Times New Roman"/>
          <w:sz w:val="21"/>
          <w:szCs w:val="21"/>
        </w:rPr>
        <w:t>，即</w:t>
      </w:r>
      <w:r>
        <w:rPr>
          <w:rFonts w:hint="default" w:ascii="Times New Roman" w:hAnsi="Times New Roman" w:eastAsia="宋体" w:cs="Times New Roman"/>
          <w:sz w:val="21"/>
          <w:szCs w:val="21"/>
        </w:rPr>
        <w:object>
          <v:shape id="_x0000_i1037" o:spt="75" alt="eqId03837b3769eda7f0d3804cc5ad4a6d60" type="#_x0000_t75" style="height:12pt;width:24.7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…………………………(4分)</w:t>
      </w:r>
    </w:p>
    <w:p>
      <w:pPr>
        <w:keepNext w:val="0"/>
        <w:keepLines w:val="0"/>
        <w:pageBreakBefore w:val="0"/>
        <w:widowControl w:val="0"/>
        <w:kinsoku/>
        <w:wordWrap/>
        <w:overflowPunct/>
        <w:topLinePunct w:val="0"/>
        <w:autoSpaceDE/>
        <w:autoSpaceDN/>
        <w:bidi w:val="0"/>
        <w:adjustRightInd/>
        <w:snapToGrid/>
        <w:spacing w:line="240" w:lineRule="auto"/>
        <w:ind w:left="1575" w:leftChars="75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rPr>
        <w:object>
          <v:shape id="_x0000_i1038" o:spt="75" alt="eqId6d0003bf629b8a9addc6b0097cca0f81" type="#_x0000_t75" style="height:15.75pt;width:84.7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…………………………(5分)</w:t>
      </w:r>
    </w:p>
    <w:p>
      <w:pPr>
        <w:keepNext w:val="0"/>
        <w:keepLines w:val="0"/>
        <w:pageBreakBefore w:val="0"/>
        <w:widowControl w:val="0"/>
        <w:kinsoku/>
        <w:wordWrap/>
        <w:overflowPunct/>
        <w:topLinePunct w:val="0"/>
        <w:autoSpaceDE/>
        <w:autoSpaceDN/>
        <w:bidi w:val="0"/>
        <w:adjustRightInd/>
        <w:snapToGrid/>
        <w:spacing w:line="240" w:lineRule="auto"/>
        <w:ind w:left="315" w:leftChars="15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（2）由（1）得</w:t>
      </w:r>
      <w:r>
        <w:rPr>
          <w:rFonts w:hint="default" w:ascii="Times New Roman" w:hAnsi="Times New Roman" w:eastAsia="宋体" w:cs="Times New Roman"/>
          <w:sz w:val="21"/>
          <w:szCs w:val="21"/>
        </w:rPr>
        <w:object>
          <v:shape id="_x0000_i1039" o:spt="75" alt="eqId6d0003bf629b8a9addc6b0097cca0f81" type="#_x0000_t75" style="height:15.75pt;width:84.75pt;" o:ole="t" filled="f" o:preferrelative="t" stroked="f" coordsize="21600,21600">
            <v:path/>
            <v:fill on="f" focussize="0,0"/>
            <v:stroke on="f" joinstyle="miter"/>
            <v:imagedata r:id="rId32" o:title=""/>
            <o:lock v:ext="edit" aspectratio="t"/>
            <w10:wrap type="none"/>
            <w10:anchorlock/>
          </v:shape>
          <o:OLEObject Type="Embed" ProgID="Equation.DSMT4" ShapeID="_x0000_i1039" DrawAspect="Content" ObjectID="_1468075739" r:id="rId33">
            <o:LockedField>false</o:LockedField>
          </o:OLEObject>
        </w:objec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rPr>
        <w:object>
          <v:shape id="_x0000_i1040" o:spt="75" alt="eqIdc0a9f7884d2a1a1f304d8d468d8dd47c" type="#_x0000_t75" style="height:13.5pt;width:39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rFonts w:hint="default" w:ascii="Times New Roman" w:hAnsi="Times New Roman" w:eastAsia="宋体" w:cs="Times New Roman"/>
          <w:sz w:val="21"/>
          <w:szCs w:val="21"/>
        </w:rPr>
        <w:t>即</w:t>
      </w:r>
      <w:r>
        <w:rPr>
          <w:rFonts w:hint="default" w:ascii="Times New Roman" w:hAnsi="Times New Roman" w:eastAsia="宋体" w:cs="Times New Roman"/>
          <w:sz w:val="21"/>
          <w:szCs w:val="21"/>
        </w:rPr>
        <w:object>
          <v:shape id="_x0000_i1041" o:spt="75" alt="eqId0818cff74afde69ba59462a1616c9ec7" type="#_x0000_t75" style="height:13.5pt;width:55.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……（7分)</w:t>
      </w:r>
    </w:p>
    <w:p>
      <w:pPr>
        <w:keepNext w:val="0"/>
        <w:keepLines w:val="0"/>
        <w:pageBreakBefore w:val="0"/>
        <w:widowControl w:val="0"/>
        <w:kinsoku/>
        <w:wordWrap/>
        <w:overflowPunct/>
        <w:topLinePunct w:val="0"/>
        <w:autoSpaceDE/>
        <w:autoSpaceDN/>
        <w:bidi w:val="0"/>
        <w:adjustRightInd/>
        <w:snapToGrid/>
        <w:spacing w:line="240" w:lineRule="auto"/>
        <w:ind w:left="1575" w:leftChars="75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rPr>
        <w:object>
          <v:shape id="_x0000_i1042" o:spt="75" alt="eqId77c82ae64104efc23cbf04914aa510a9" type="#_x0000_t75" style="height:13.5pt;width:48.75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…………………………………(8分)</w:t>
      </w:r>
    </w:p>
    <w:p>
      <w:pPr>
        <w:keepNext w:val="0"/>
        <w:keepLines w:val="0"/>
        <w:pageBreakBefore w:val="0"/>
        <w:widowControl w:val="0"/>
        <w:kinsoku/>
        <w:wordWrap/>
        <w:overflowPunct/>
        <w:topLinePunct w:val="0"/>
        <w:autoSpaceDE/>
        <w:autoSpaceDN/>
        <w:bidi w:val="0"/>
        <w:adjustRightInd/>
        <w:snapToGrid/>
        <w:spacing w:line="240" w:lineRule="auto"/>
        <w:ind w:left="1575" w:leftChars="75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解得</w:t>
      </w:r>
      <w:r>
        <w:rPr>
          <w:rFonts w:hint="default" w:ascii="Times New Roman" w:hAnsi="Times New Roman" w:eastAsia="宋体" w:cs="Times New Roman"/>
          <w:sz w:val="21"/>
          <w:szCs w:val="21"/>
        </w:rPr>
        <w:object>
          <v:shape id="_x0000_i1043" o:spt="75" alt="eqIdb27f27cbb8185c1974d715ff95f8801c" type="#_x0000_t75" style="height:12.75pt;width:24.75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rFonts w:hint="default" w:ascii="Times New Roman" w:hAnsi="Times New Roman" w:eastAsia="宋体" w:cs="Times New Roman"/>
          <w:sz w:val="21"/>
          <w:szCs w:val="21"/>
        </w:rPr>
        <w:t>或</w:t>
      </w:r>
      <w:r>
        <w:rPr>
          <w:rFonts w:hint="default" w:ascii="Times New Roman" w:hAnsi="Times New Roman" w:eastAsia="宋体" w:cs="Times New Roman"/>
          <w:sz w:val="21"/>
          <w:szCs w:val="21"/>
        </w:rPr>
        <w:object>
          <v:shape id="_x0000_i1044" o:spt="75" alt="eqIddb2b74d89854116e411c089d053df053" type="#_x0000_t75" style="height:12pt;width:24.75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………………………………(10分)</w:t>
      </w:r>
    </w:p>
    <w:p>
      <w:pPr>
        <w:keepNext w:val="0"/>
        <w:keepLines w:val="0"/>
        <w:pageBreakBefore w:val="0"/>
        <w:widowControl w:val="0"/>
        <w:kinsoku/>
        <w:wordWrap/>
        <w:overflowPunct/>
        <w:topLinePunct w:val="0"/>
        <w:autoSpaceDE/>
        <w:autoSpaceDN/>
        <w:bidi w:val="0"/>
        <w:adjustRightInd/>
        <w:snapToGrid/>
        <w:spacing w:line="240" w:lineRule="auto"/>
        <w:ind w:left="315" w:leftChars="15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15．解：（1）∵圆</w:t>
      </w:r>
      <w:r>
        <w:rPr>
          <w:rFonts w:hint="default" w:ascii="Times New Roman" w:hAnsi="Times New Roman" w:eastAsia="宋体" w:cs="Times New Roman"/>
          <w:sz w:val="21"/>
          <w:szCs w:val="21"/>
        </w:rPr>
        <w:object>
          <v:shape id="_x0000_i1045" o:spt="75" alt="eqIdac047e91852b91af639feec23a9598b2" type="#_x0000_t75" style="height:10.5pt;width:14.25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default" w:ascii="Times New Roman" w:hAnsi="Times New Roman" w:eastAsia="宋体" w:cs="Times New Roman"/>
          <w:sz w:val="21"/>
          <w:szCs w:val="21"/>
        </w:rPr>
        <w:t>的圆心为</w:t>
      </w:r>
      <w:r>
        <w:rPr>
          <w:rFonts w:hint="default" w:ascii="Times New Roman" w:hAnsi="Times New Roman" w:eastAsia="宋体" w:cs="Times New Roman"/>
          <w:sz w:val="21"/>
          <w:szCs w:val="21"/>
        </w:rPr>
        <w:object>
          <v:shape id="_x0000_i1046" o:spt="75" alt="eqId2be3ad3dd6803d92df6ff8a80cd35095" type="#_x0000_t75" style="height:13.5pt;width:24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r>
        <w:rPr>
          <w:rFonts w:hint="default" w:ascii="Times New Roman" w:hAnsi="Times New Roman" w:eastAsia="宋体" w:cs="Times New Roman"/>
          <w:sz w:val="21"/>
          <w:szCs w:val="21"/>
        </w:rPr>
        <w:t>,且经过点</w:t>
      </w:r>
      <w:r>
        <w:rPr>
          <w:rFonts w:hint="default" w:ascii="Times New Roman" w:hAnsi="Times New Roman" w:eastAsia="宋体" w:cs="Times New Roman"/>
          <w:sz w:val="21"/>
          <w:szCs w:val="21"/>
        </w:rPr>
        <w:object>
          <v:shape id="_x0000_i1047" o:spt="75" alt="eqId644655ddf4486076425a76f14995811c" type="#_x0000_t75" style="height:13.5pt;width:36.75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1575" w:leftChars="75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∴圆</w:t>
      </w:r>
      <w:r>
        <w:rPr>
          <w:rFonts w:hint="default" w:ascii="Times New Roman" w:hAnsi="Times New Roman" w:eastAsia="宋体" w:cs="Times New Roman"/>
          <w:sz w:val="21"/>
          <w:szCs w:val="21"/>
        </w:rPr>
        <w:object>
          <v:shape id="_x0000_i1048" o:spt="75" alt="eqIdac047e91852b91af639feec23a9598b2" type="#_x0000_t75" style="height:10.5pt;width:14.25pt;" o:ole="t" filled="f" o:preferrelative="t" stroked="f" coordsize="21600,21600">
            <v:path/>
            <v:fill on="f" focussize="0,0"/>
            <v:stroke on="f" joinstyle="miter"/>
            <v:imagedata r:id="rId45" o:title=""/>
            <o:lock v:ext="edit" aspectratio="t"/>
            <w10:wrap type="none"/>
            <w10:anchorlock/>
          </v:shape>
          <o:OLEObject Type="Embed" ProgID="Equation.DSMT4" ShapeID="_x0000_i1048" DrawAspect="Content" ObjectID="_1468075748" r:id="rId50">
            <o:LockedField>false</o:LockedField>
          </o:OLEObject>
        </w:object>
      </w:r>
      <w:r>
        <w:rPr>
          <w:rFonts w:hint="default" w:ascii="Times New Roman" w:hAnsi="Times New Roman" w:eastAsia="宋体" w:cs="Times New Roman"/>
          <w:sz w:val="21"/>
          <w:szCs w:val="21"/>
        </w:rPr>
        <w:t>的半径</w:t>
      </w:r>
      <w:r>
        <w:rPr>
          <w:rFonts w:hint="default" w:ascii="Times New Roman" w:hAnsi="Times New Roman" w:eastAsia="宋体" w:cs="Times New Roman"/>
          <w:sz w:val="21"/>
          <w:szCs w:val="21"/>
        </w:rPr>
        <w:object>
          <v:shape id="_x0000_i1049" o:spt="75" alt="eqId13ca89889aaf571601fd29dbc7d31cf3" type="#_x0000_t75" style="height:22.5pt;width:150.7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default" w:ascii="Times New Roman" w:hAnsi="Times New Roman" w:eastAsia="宋体" w:cs="Times New Roman"/>
          <w:sz w:val="21"/>
          <w:szCs w:val="21"/>
        </w:rPr>
        <w:t>. ……（3分)</w:t>
      </w:r>
    </w:p>
    <w:p>
      <w:pPr>
        <w:keepNext w:val="0"/>
        <w:keepLines w:val="0"/>
        <w:pageBreakBefore w:val="0"/>
        <w:widowControl w:val="0"/>
        <w:kinsoku/>
        <w:wordWrap/>
        <w:overflowPunct/>
        <w:topLinePunct w:val="0"/>
        <w:autoSpaceDE/>
        <w:autoSpaceDN/>
        <w:bidi w:val="0"/>
        <w:adjustRightInd/>
        <w:snapToGrid/>
        <w:spacing w:line="240" w:lineRule="auto"/>
        <w:ind w:left="1575" w:leftChars="75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∴圆</w:t>
      </w:r>
      <w:r>
        <w:rPr>
          <w:rFonts w:hint="default" w:ascii="Times New Roman" w:hAnsi="Times New Roman" w:eastAsia="宋体" w:cs="Times New Roman"/>
          <w:sz w:val="21"/>
          <w:szCs w:val="21"/>
        </w:rPr>
        <w:object>
          <v:shape id="_x0000_i1050" o:spt="75" alt="eqIdac047e91852b91af639feec23a9598b2" type="#_x0000_t75" style="height:10.5pt;width:14.25pt;" o:ole="t" filled="f" o:preferrelative="t" stroked="f" coordsize="21600,21600">
            <v:path/>
            <v:fill on="f" focussize="0,0"/>
            <v:stroke on="f" joinstyle="miter"/>
            <v:imagedata r:id="rId45" o:title=""/>
            <o:lock v:ext="edit" aspectratio="t"/>
            <w10:wrap type="none"/>
            <w10:anchorlock/>
          </v:shape>
          <o:OLEObject Type="Embed" ProgID="Equation.DSMT4" ShapeID="_x0000_i1050" DrawAspect="Content" ObjectID="_1468075750" r:id="rId53">
            <o:LockedField>false</o:LockedField>
          </o:OLEObject>
        </w:object>
      </w:r>
      <w:r>
        <w:rPr>
          <w:rFonts w:hint="default" w:ascii="Times New Roman" w:hAnsi="Times New Roman" w:eastAsia="宋体" w:cs="Times New Roman"/>
          <w:sz w:val="21"/>
          <w:szCs w:val="21"/>
        </w:rPr>
        <w:t>的标准方程为</w:t>
      </w:r>
      <w:r>
        <w:rPr>
          <w:rFonts w:hint="default" w:ascii="Times New Roman" w:hAnsi="Times New Roman" w:eastAsia="宋体" w:cs="Times New Roman"/>
          <w:sz w:val="21"/>
          <w:szCs w:val="21"/>
        </w:rPr>
        <w:object>
          <v:shape id="_x0000_i1051" o:spt="75" alt="eqId20300f368001280c192c43c23eb9ad72" type="#_x0000_t75" style="height:18.75pt;width:98.25pt;" o:ole="t" filled="f" o:preferrelative="t" stroked="f" coordsize="21600,21600">
            <v:path/>
            <v:fill on="f" focussize="0,0"/>
            <v:stroke on="f" joinstyle="miter"/>
            <v:imagedata r:id="rId55" o:title=""/>
            <o:lock v:ext="edit" aspectratio="t"/>
            <w10:wrap type="none"/>
            <w10:anchorlock/>
          </v:shape>
          <o:OLEObject Type="Embed" ProgID="Equation.DSMT4" ShapeID="_x0000_i1051" DrawAspect="Content" ObjectID="_1468075751" r:id="rId54">
            <o:LockedField>false</o:LockedField>
          </o:OLEObject>
        </w:object>
      </w:r>
      <w:r>
        <w:rPr>
          <w:rFonts w:hint="default" w:ascii="Times New Roman" w:hAnsi="Times New Roman" w:eastAsia="宋体" w:cs="Times New Roman"/>
          <w:sz w:val="21"/>
          <w:szCs w:val="21"/>
        </w:rPr>
        <w:t>.  …………(5分)</w:t>
      </w:r>
    </w:p>
    <w:p>
      <w:pPr>
        <w:keepNext w:val="0"/>
        <w:keepLines w:val="0"/>
        <w:pageBreakBefore w:val="0"/>
        <w:widowControl w:val="0"/>
        <w:kinsoku/>
        <w:wordWrap/>
        <w:overflowPunct/>
        <w:topLinePunct w:val="0"/>
        <w:autoSpaceDE/>
        <w:autoSpaceDN/>
        <w:bidi w:val="0"/>
        <w:adjustRightInd/>
        <w:snapToGrid/>
        <w:spacing w:line="240" w:lineRule="auto"/>
        <w:ind w:left="315" w:leftChars="15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（2）由（1）知，圆</w:t>
      </w:r>
      <w:r>
        <w:rPr>
          <w:rFonts w:hint="default" w:ascii="Times New Roman" w:hAnsi="Times New Roman" w:eastAsia="宋体" w:cs="Times New Roman"/>
          <w:sz w:val="21"/>
          <w:szCs w:val="21"/>
        </w:rPr>
        <w:object>
          <v:shape id="_x0000_i1052" o:spt="75" alt="eqIdac047e91852b91af639feec23a9598b2" type="#_x0000_t75" style="height:10.5pt;width:14.25pt;" o:ole="t" filled="f" o:preferrelative="t" stroked="f" coordsize="21600,21600">
            <v:path/>
            <v:fill on="f" focussize="0,0"/>
            <v:stroke on="f" joinstyle="miter"/>
            <v:imagedata r:id="rId45" o:title=""/>
            <o:lock v:ext="edit" aspectratio="t"/>
            <w10:wrap type="none"/>
            <w10:anchorlock/>
          </v:shape>
          <o:OLEObject Type="Embed" ProgID="Equation.DSMT4" ShapeID="_x0000_i1052" DrawAspect="Content" ObjectID="_1468075752" r:id="rId56">
            <o:LockedField>false</o:LockedField>
          </o:OLEObject>
        </w:object>
      </w:r>
      <w:r>
        <w:rPr>
          <w:rFonts w:hint="default" w:ascii="Times New Roman" w:hAnsi="Times New Roman" w:eastAsia="宋体" w:cs="Times New Roman"/>
          <w:sz w:val="21"/>
          <w:szCs w:val="21"/>
        </w:rPr>
        <w:t>的圆心为</w:t>
      </w:r>
      <w:r>
        <w:rPr>
          <w:rFonts w:hint="default" w:ascii="Times New Roman" w:hAnsi="Times New Roman" w:eastAsia="宋体" w:cs="Times New Roman"/>
          <w:sz w:val="21"/>
          <w:szCs w:val="21"/>
        </w:rPr>
        <w:object>
          <v:shape id="_x0000_i1053" o:spt="75" alt="eqId3654254401fc902c3cb4912969f21f88" type="#_x0000_t75" style="height:18pt;width:24pt;" o:ole="t" filled="f" o:preferrelative="t" stroked="f" coordsize="21600,21600">
            <v:path/>
            <v:fill on="f" focussize="0,0"/>
            <v:stroke on="f" joinstyle="miter"/>
            <v:imagedata r:id="rId58" o:title=""/>
            <o:lock v:ext="edit" aspectratio="t"/>
            <w10:wrap type="none"/>
            <w10:anchorlock/>
          </v:shape>
          <o:OLEObject Type="Embed" ProgID="Equation.DSMT4" ShapeID="_x0000_i1053" DrawAspect="Content" ObjectID="_1468075753" r:id="rId57">
            <o:LockedField>false</o:LockedField>
          </o:OLEObject>
        </w:object>
      </w:r>
      <w:r>
        <w:rPr>
          <w:rFonts w:hint="default" w:ascii="Times New Roman" w:hAnsi="Times New Roman" w:eastAsia="宋体" w:cs="Times New Roman"/>
          <w:sz w:val="21"/>
          <w:szCs w:val="21"/>
        </w:rPr>
        <w:t>，半径</w:t>
      </w:r>
      <w:r>
        <w:rPr>
          <w:rFonts w:hint="default" w:ascii="Times New Roman" w:hAnsi="Times New Roman" w:eastAsia="宋体" w:cs="Times New Roman"/>
          <w:sz w:val="21"/>
          <w:szCs w:val="21"/>
        </w:rPr>
        <w:object>
          <v:shape id="_x0000_i1054" o:spt="75" alt="eqId8314bf44fd67afda08134a89cff2de72" type="#_x0000_t75" style="height:12.75pt;width:24.75pt;" o:ole="t" filled="f" o:preferrelative="t" stroked="f" coordsize="21600,21600">
            <v:path/>
            <v:fill on="f" focussize="0,0"/>
            <v:stroke on="f" joinstyle="miter"/>
            <v:imagedata r:id="rId60" o:title=""/>
            <o:lock v:ext="edit" aspectratio="t"/>
            <w10:wrap type="none"/>
            <w10:anchorlock/>
          </v:shape>
          <o:OLEObject Type="Embed" ProgID="Equation.DSMT4" ShapeID="_x0000_i1054" DrawAspect="Content" ObjectID="_1468075754" r:id="rId59">
            <o:LockedField>false</o:LockedField>
          </o:OLEObject>
        </w:objec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分)</w:t>
      </w:r>
    </w:p>
    <w:p>
      <w:pPr>
        <w:keepNext w:val="0"/>
        <w:keepLines w:val="0"/>
        <w:pageBreakBefore w:val="0"/>
        <w:widowControl w:val="0"/>
        <w:kinsoku/>
        <w:wordWrap/>
        <w:overflowPunct/>
        <w:topLinePunct w:val="0"/>
        <w:autoSpaceDE/>
        <w:autoSpaceDN/>
        <w:bidi w:val="0"/>
        <w:adjustRightInd/>
        <w:snapToGrid/>
        <w:spacing w:line="240" w:lineRule="auto"/>
        <w:ind w:left="1575" w:leftChars="75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∴圆心</w:t>
      </w:r>
      <w:r>
        <w:rPr>
          <w:rFonts w:hint="default" w:ascii="Times New Roman" w:hAnsi="Times New Roman" w:eastAsia="宋体" w:cs="Times New Roman"/>
          <w:sz w:val="21"/>
          <w:szCs w:val="21"/>
        </w:rPr>
        <w:object>
          <v:shape id="_x0000_i1055" o:spt="75" alt="eqIdac047e91852b91af639feec23a9598b2" type="#_x0000_t75" style="height:10.5pt;width:14.25pt;" o:ole="t" filled="f" o:preferrelative="t" stroked="f" coordsize="21600,21600">
            <v:path/>
            <v:fill on="f" focussize="0,0"/>
            <v:stroke on="f" joinstyle="miter"/>
            <v:imagedata r:id="rId45" o:title=""/>
            <o:lock v:ext="edit" aspectratio="t"/>
            <w10:wrap type="none"/>
            <w10:anchorlock/>
          </v:shape>
          <o:OLEObject Type="Embed" ProgID="Equation.DSMT4" ShapeID="_x0000_i1055" DrawAspect="Content" ObjectID="_1468075755" r:id="rId61">
            <o:LockedField>false</o:LockedField>
          </o:OLEObject>
        </w:object>
      </w:r>
      <w:r>
        <w:rPr>
          <w:rFonts w:hint="default" w:ascii="Times New Roman" w:hAnsi="Times New Roman" w:eastAsia="宋体" w:cs="Times New Roman"/>
          <w:sz w:val="21"/>
          <w:szCs w:val="21"/>
        </w:rPr>
        <w:t>到直线</w:t>
      </w:r>
      <w:r>
        <w:rPr>
          <w:rFonts w:hint="default" w:ascii="Times New Roman" w:hAnsi="Times New Roman" w:eastAsia="宋体" w:cs="Times New Roman"/>
          <w:sz w:val="21"/>
          <w:szCs w:val="21"/>
        </w:rPr>
        <w:object>
          <v:shape id="_x0000_i1056" o:spt="75" alt="eqId0f85fca60a11e1af2bf50138d0e3fe62" type="#_x0000_t75" style="height:12pt;width:6pt;" o:ole="t" filled="f" o:preferrelative="t" stroked="f" coordsize="21600,21600">
            <v:path/>
            <v:fill on="f" focussize="0,0"/>
            <v:stroke on="f" joinstyle="miter"/>
            <v:imagedata r:id="rId63" o:title=""/>
            <o:lock v:ext="edit" aspectratio="t"/>
            <w10:wrap type="none"/>
            <w10:anchorlock/>
          </v:shape>
          <o:OLEObject Type="Embed" ProgID="Equation.DSMT4" ShapeID="_x0000_i1056" DrawAspect="Content" ObjectID="_1468075756" r:id="rId62">
            <o:LockedField>false</o:LockedField>
          </o:OLEObject>
        </w:object>
      </w:r>
      <w:r>
        <w:rPr>
          <w:rFonts w:hint="default" w:ascii="Times New Roman" w:hAnsi="Times New Roman" w:eastAsia="宋体" w:cs="Times New Roman"/>
          <w:sz w:val="21"/>
          <w:szCs w:val="21"/>
        </w:rPr>
        <w:t>的距离为</w:t>
      </w:r>
      <w:r>
        <w:rPr>
          <w:rFonts w:hint="default" w:ascii="Times New Roman" w:hAnsi="Times New Roman" w:eastAsia="宋体" w:cs="Times New Roman"/>
          <w:sz w:val="21"/>
          <w:szCs w:val="21"/>
        </w:rPr>
        <w:object>
          <v:shape id="_x0000_i1057" o:spt="75" type="#_x0000_t75" style="height:35.25pt;width:126.75pt;" o:ole="t" filled="f" o:preferrelative="t" stroked="f" coordsize="21600,21600">
            <v:path/>
            <v:fill on="f" focussize="0,0"/>
            <v:stroke on="f" joinstyle="miter"/>
            <v:imagedata r:id="rId65" o:title=""/>
            <o:lock v:ext="edit" aspectratio="t"/>
            <w10:wrap type="none"/>
            <w10:anchorlock/>
          </v:shape>
          <o:OLEObject Type="Embed" ProgID="Equation.3" ShapeID="_x0000_i1057" DrawAspect="Content" ObjectID="_1468075757" r:id="rId64">
            <o:LockedField>false</o:LockedField>
          </o:OLEObject>
        </w:object>
      </w:r>
      <w:r>
        <w:rPr>
          <w:rFonts w:hint="default" w:ascii="Times New Roman" w:hAnsi="Times New Roman" w:eastAsia="宋体" w:cs="Times New Roman"/>
          <w:sz w:val="21"/>
          <w:szCs w:val="21"/>
        </w:rPr>
        <w:t>.（8分)</w:t>
      </w:r>
    </w:p>
    <w:p>
      <w:pPr>
        <w:keepNext w:val="0"/>
        <w:keepLines w:val="0"/>
        <w:pageBreakBefore w:val="0"/>
        <w:widowControl w:val="0"/>
        <w:kinsoku/>
        <w:wordWrap/>
        <w:overflowPunct/>
        <w:topLinePunct w:val="0"/>
        <w:autoSpaceDE/>
        <w:autoSpaceDN/>
        <w:bidi w:val="0"/>
        <w:adjustRightInd/>
        <w:snapToGrid/>
        <w:spacing w:line="240" w:lineRule="auto"/>
        <w:ind w:left="1575" w:leftChars="75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∴由垂径定理，得</w:t>
      </w:r>
      <w:r>
        <w:rPr>
          <w:rFonts w:hint="default" w:ascii="Times New Roman" w:hAnsi="Times New Roman" w:eastAsia="宋体" w:cs="Times New Roman"/>
          <w:sz w:val="21"/>
          <w:szCs w:val="21"/>
        </w:rPr>
        <w:object>
          <v:shape id="_x0000_i1058" o:spt="75" alt="eqIdb01a14f4af01d617bccd43503ecb1f5f" type="#_x0000_t75" style="height:20.25pt;width:160.5pt;" o:ole="t" filled="f" o:preferrelative="t" stroked="f" coordsize="21600,21600">
            <v:path/>
            <v:fill on="f" focussize="0,0"/>
            <v:stroke on="f" joinstyle="miter"/>
            <v:imagedata r:id="rId67" o:title=""/>
            <o:lock v:ext="edit" aspectratio="t"/>
            <w10:wrap type="none"/>
            <w10:anchorlock/>
          </v:shape>
          <o:OLEObject Type="Embed" ProgID="Equation.DSMT4" ShapeID="_x0000_i1058" DrawAspect="Content" ObjectID="_1468075758" r:id="rId66">
            <o:LockedField>false</o:LockedField>
          </o:OLEObject>
        </w:object>
      </w:r>
      <w:r>
        <w:rPr>
          <w:rFonts w:hint="default" w:ascii="Times New Roman" w:hAnsi="Times New Roman" w:eastAsia="宋体" w:cs="Times New Roman"/>
          <w:sz w:val="21"/>
          <w:szCs w:val="21"/>
        </w:rPr>
        <w:t>. （10分)</w:t>
      </w:r>
    </w:p>
    <w:p>
      <w:pPr>
        <w:keepNext w:val="0"/>
        <w:keepLines w:val="0"/>
        <w:pageBreakBefore w:val="0"/>
        <w:widowControl w:val="0"/>
        <w:kinsoku/>
        <w:wordWrap/>
        <w:overflowPunct/>
        <w:topLinePunct w:val="0"/>
        <w:autoSpaceDE/>
        <w:autoSpaceDN/>
        <w:bidi w:val="0"/>
        <w:adjustRightInd/>
        <w:snapToGrid/>
        <w:spacing w:line="240" w:lineRule="auto"/>
        <w:ind w:left="315" w:leftChars="15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16．解：（1）由条件</w:t>
      </w:r>
      <w:r>
        <w:rPr>
          <w:rFonts w:hint="default" w:ascii="Times New Roman" w:hAnsi="Times New Roman" w:eastAsia="宋体" w:cs="Times New Roman"/>
          <w:sz w:val="21"/>
          <w:szCs w:val="21"/>
        </w:rPr>
        <w:object>
          <v:shape id="_x0000_i1059" o:spt="75" alt="eqIdf8c81b7e47a795abd332828b426122e2" type="#_x0000_t75" style="height:18pt;width:108.75pt;" o:ole="t" filled="f" o:preferrelative="t" stroked="f" coordsize="21600,21600">
            <v:path/>
            <v:fill on="f" focussize="0,0"/>
            <v:stroke on="f" joinstyle="miter"/>
            <v:imagedata r:id="rId69" o:title=""/>
            <o:lock v:ext="edit" aspectratio="t"/>
            <w10:wrap type="none"/>
            <w10:anchorlock/>
          </v:shape>
          <o:OLEObject Type="Embed" ProgID="Equation.DSMT4" ShapeID="_x0000_i1059" DrawAspect="Content" ObjectID="_1468075759" r:id="rId68">
            <o:LockedField>false</o:LockedField>
          </o:OLEObject>
        </w:object>
      </w:r>
      <w:r>
        <w:rPr>
          <w:rFonts w:hint="default" w:ascii="Times New Roman" w:hAnsi="Times New Roman" w:eastAsia="宋体" w:cs="Times New Roman"/>
          <w:sz w:val="21"/>
          <w:szCs w:val="21"/>
        </w:rPr>
        <w:t>，可得</w:t>
      </w:r>
    </w:p>
    <w:p>
      <w:pPr>
        <w:keepNext w:val="0"/>
        <w:keepLines w:val="0"/>
        <w:pageBreakBefore w:val="0"/>
        <w:widowControl w:val="0"/>
        <w:kinsoku/>
        <w:wordWrap/>
        <w:overflowPunct/>
        <w:topLinePunct w:val="0"/>
        <w:autoSpaceDE/>
        <w:autoSpaceDN/>
        <w:bidi w:val="0"/>
        <w:adjustRightInd/>
        <w:snapToGrid/>
        <w:spacing w:line="240" w:lineRule="auto"/>
        <w:ind w:left="1575" w:leftChars="75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object>
          <v:shape id="_x0000_i1060" o:spt="75" alt="eqId155ecc4a22a0933429ed61e214a7aa27" type="#_x0000_t75" style="height:13.5pt;width:71.25pt;" o:ole="t" filled="f" o:preferrelative="t" stroked="f" coordsize="21600,21600">
            <v:path/>
            <v:fill on="f" focussize="0,0"/>
            <v:stroke on="f" joinstyle="miter"/>
            <v:imagedata r:id="rId71" o:title=""/>
            <o:lock v:ext="edit" aspectratio="t"/>
            <w10:wrap type="none"/>
            <w10:anchorlock/>
          </v:shape>
          <o:OLEObject Type="Embed" ProgID="Equation.DSMT4" ShapeID="_x0000_i1060" DrawAspect="Content" ObjectID="_1468075760" r:id="rId70">
            <o:LockedField>false</o:LockedField>
          </o:OLEObject>
        </w:objec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………………………（2分)</w:t>
      </w:r>
    </w:p>
    <w:p>
      <w:pPr>
        <w:keepNext w:val="0"/>
        <w:keepLines w:val="0"/>
        <w:pageBreakBefore w:val="0"/>
        <w:widowControl w:val="0"/>
        <w:kinsoku/>
        <w:wordWrap/>
        <w:overflowPunct/>
        <w:topLinePunct w:val="0"/>
        <w:autoSpaceDE/>
        <w:autoSpaceDN/>
        <w:bidi w:val="0"/>
        <w:adjustRightInd/>
        <w:snapToGrid/>
        <w:spacing w:line="240" w:lineRule="auto"/>
        <w:ind w:left="1575" w:leftChars="75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由余弦定理可得</w:t>
      </w:r>
    </w:p>
    <w:p>
      <w:pPr>
        <w:keepNext w:val="0"/>
        <w:keepLines w:val="0"/>
        <w:pageBreakBefore w:val="0"/>
        <w:widowControl w:val="0"/>
        <w:kinsoku/>
        <w:wordWrap/>
        <w:overflowPunct/>
        <w:topLinePunct w:val="0"/>
        <w:autoSpaceDE/>
        <w:autoSpaceDN/>
        <w:bidi w:val="0"/>
        <w:adjustRightInd/>
        <w:snapToGrid/>
        <w:spacing w:line="240" w:lineRule="auto"/>
        <w:ind w:left="1575" w:leftChars="75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object>
          <v:shape id="_x0000_i1061" o:spt="75" alt="eqId88b9479b720ce89d5e716d7180d8001c" type="#_x0000_t75" style="height:29.25pt;width:130.5pt;" o:ole="t" filled="f" o:preferrelative="t" stroked="f" coordsize="21600,21600">
            <v:path/>
            <v:fill on="f" focussize="0,0"/>
            <v:stroke on="f" joinstyle="miter"/>
            <v:imagedata r:id="rId73" o:title=""/>
            <o:lock v:ext="edit" aspectratio="t"/>
            <w10:wrap type="none"/>
            <w10:anchorlock/>
          </v:shape>
          <o:OLEObject Type="Embed" ProgID="Equation.DSMT4" ShapeID="_x0000_i1061" DrawAspect="Content" ObjectID="_1468075761" r:id="rId72">
            <o:LockedField>false</o:LockedField>
          </o:OLEObject>
        </w:objec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………………………（3分)</w:t>
      </w:r>
    </w:p>
    <w:p>
      <w:pPr>
        <w:keepNext w:val="0"/>
        <w:keepLines w:val="0"/>
        <w:pageBreakBefore w:val="0"/>
        <w:widowControl w:val="0"/>
        <w:kinsoku/>
        <w:wordWrap/>
        <w:overflowPunct/>
        <w:topLinePunct w:val="0"/>
        <w:autoSpaceDE/>
        <w:autoSpaceDN/>
        <w:bidi w:val="0"/>
        <w:adjustRightInd/>
        <w:snapToGrid/>
        <w:spacing w:line="240" w:lineRule="auto"/>
        <w:ind w:left="1575" w:leftChars="75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rPr>
        <w:object>
          <v:shape id="_x0000_i1062" o:spt="75" alt="eqId4d3921775d97474cde52d4fe128eeb35" type="#_x0000_t75" style="height:12pt;width:42.75pt;" o:ole="t" filled="f" o:preferrelative="t" stroked="f" coordsize="21600,21600">
            <v:path/>
            <v:fill on="f" focussize="0,0"/>
            <v:stroke on="f" joinstyle="miter"/>
            <v:imagedata r:id="rId75" o:title=""/>
            <o:lock v:ext="edit" aspectratio="t"/>
            <w10:wrap type="none"/>
            <w10:anchorlock/>
          </v:shape>
          <o:OLEObject Type="Embed" ProgID="Equation.DSMT4" ShapeID="_x0000_i1062" DrawAspect="Content" ObjectID="_1468075762" r:id="rId74">
            <o:LockedField>false</o:LockedField>
          </o:OLEObject>
        </w:objec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1575" w:leftChars="75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rPr>
        <w:object>
          <v:shape id="_x0000_i1063" o:spt="75" alt="eqIdfc8c65bea2c80af038768b74250c694e" type="#_x0000_t75" style="height:23.25pt;width:29.25pt;" o:ole="t" filled="f" o:preferrelative="t" stroked="f" coordsize="21600,21600">
            <v:path/>
            <v:fill on="f" focussize="0,0"/>
            <v:stroke on="f" joinstyle="miter"/>
            <v:imagedata r:id="rId77" o:title=""/>
            <o:lock v:ext="edit" aspectratio="t"/>
            <w10:wrap type="none"/>
            <w10:anchorlock/>
          </v:shape>
          <o:OLEObject Type="Embed" ProgID="Equation.DSMT4" ShapeID="_x0000_i1063" DrawAspect="Content" ObjectID="_1468075763" r:id="rId76">
            <o:LockedField>false</o:LockedField>
          </o:OLEObject>
        </w:objec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………………………（5分)</w:t>
      </w:r>
    </w:p>
    <w:p>
      <w:pPr>
        <w:keepNext w:val="0"/>
        <w:keepLines w:val="0"/>
        <w:pageBreakBefore w:val="0"/>
        <w:widowControl w:val="0"/>
        <w:kinsoku/>
        <w:wordWrap/>
        <w:overflowPunct/>
        <w:topLinePunct w:val="0"/>
        <w:autoSpaceDE/>
        <w:autoSpaceDN/>
        <w:bidi w:val="0"/>
        <w:adjustRightInd/>
        <w:snapToGrid/>
        <w:spacing w:line="240" w:lineRule="auto"/>
        <w:ind w:left="315" w:leftChars="15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（2）由（1）可知</w:t>
      </w:r>
      <w:r>
        <w:rPr>
          <w:rFonts w:hint="default" w:ascii="Times New Roman" w:hAnsi="Times New Roman" w:eastAsia="宋体" w:cs="Times New Roman"/>
          <w:sz w:val="21"/>
          <w:szCs w:val="21"/>
        </w:rPr>
        <w:object>
          <v:shape id="_x0000_i1064" o:spt="75" alt="eqIdfc8c65bea2c80af038768b74250c694e" type="#_x0000_t75" style="height:23.25pt;width:29.25pt;" o:ole="t" filled="f" o:preferrelative="t" stroked="f" coordsize="21600,21600">
            <v:path/>
            <v:fill on="f" focussize="0,0"/>
            <v:stroke on="f" joinstyle="miter"/>
            <v:imagedata r:id="rId77" o:title=""/>
            <o:lock v:ext="edit" aspectratio="t"/>
            <w10:wrap type="none"/>
            <w10:anchorlock/>
          </v:shape>
          <o:OLEObject Type="Embed" ProgID="Equation.DSMT4" ShapeID="_x0000_i1064" DrawAspect="Content" ObjectID="_1468075764" r:id="rId78">
            <o:LockedField>false</o:LockedField>
          </o:OLEObject>
        </w:object>
      </w:r>
      <w:r>
        <w:rPr>
          <w:rFonts w:hint="default" w:ascii="Times New Roman" w:hAnsi="Times New Roman" w:eastAsia="宋体" w:cs="Times New Roman"/>
          <w:sz w:val="21"/>
          <w:szCs w:val="21"/>
        </w:rPr>
        <w:t>，而</w:t>
      </w:r>
      <w:r>
        <w:rPr>
          <w:rFonts w:hint="default" w:ascii="Times New Roman" w:hAnsi="Times New Roman" w:eastAsia="宋体" w:cs="Times New Roman"/>
          <w:sz w:val="21"/>
          <w:szCs w:val="21"/>
        </w:rPr>
        <w:object>
          <v:shape id="_x0000_i1065" o:spt="75" alt="eqId8e258ab9e600435b37465092243d99f6" type="#_x0000_t75" style="height:12.75pt;width:24.75pt;" o:ole="t" filled="f" o:preferrelative="t" stroked="f" coordsize="21600,21600">
            <v:path/>
            <v:fill on="f" focussize="0,0"/>
            <v:stroke on="f" joinstyle="miter"/>
            <v:imagedata r:id="rId80" o:title=""/>
            <o:lock v:ext="edit" aspectratio="t"/>
            <w10:wrap type="none"/>
            <w10:anchorlock/>
          </v:shape>
          <o:OLEObject Type="Embed" ProgID="Equation.DSMT4" ShapeID="_x0000_i1065" DrawAspect="Content" ObjectID="_1468075765" r:id="rId79">
            <o:LockedField>false</o:LockedField>
          </o:OLEObject>
        </w:objec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rPr>
        <w:object>
          <v:shape id="_x0000_i1066" o:spt="75" alt="eqId52d62e60396295cd74d03e38978405bc" type="#_x0000_t75" style="height:27pt;width:29.25pt;" o:ole="t" filled="f" o:preferrelative="t" stroked="f" coordsize="21600,21600">
            <v:path/>
            <v:fill on="f" focussize="0,0"/>
            <v:stroke on="f" joinstyle="miter"/>
            <v:imagedata r:id="rId82" o:title=""/>
            <o:lock v:ext="edit" aspectratio="t"/>
            <w10:wrap type="none"/>
            <w10:anchorlock/>
          </v:shape>
          <o:OLEObject Type="Embed" ProgID="Equation.DSMT4" ShapeID="_x0000_i1066" DrawAspect="Content" ObjectID="_1468075766" r:id="rId81">
            <o:LockedField>false</o:LockedField>
          </o:OLEObject>
        </w:objec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1575" w:leftChars="75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rPr>
        <w:object>
          <v:shape id="_x0000_i1067" o:spt="75" alt="eqId36d773d9bb034499382bfbdc634a2210" type="#_x0000_t75" style="height:27pt;width:137.25pt;" o:ole="t" filled="f" o:preferrelative="t" stroked="f" coordsize="21600,21600">
            <v:path/>
            <v:fill on="f" focussize="0,0"/>
            <v:stroke on="f" joinstyle="miter"/>
            <v:imagedata r:id="rId84" o:title=""/>
            <o:lock v:ext="edit" aspectratio="t"/>
            <w10:wrap type="none"/>
            <w10:anchorlock/>
          </v:shape>
          <o:OLEObject Type="Embed" ProgID="Equation.DSMT4" ShapeID="_x0000_i1067" DrawAspect="Content" ObjectID="_1468075767" r:id="rId83">
            <o:LockedField>false</o:LockedField>
          </o:OLEObject>
        </w:object>
      </w:r>
      <w:r>
        <w:rPr>
          <w:rFonts w:hint="default" w:ascii="Times New Roman" w:hAnsi="Times New Roman" w:eastAsia="宋体" w:cs="Times New Roman"/>
          <w:sz w:val="21"/>
          <w:szCs w:val="21"/>
        </w:rPr>
        <w:t>. ………………………（7分)</w:t>
      </w:r>
    </w:p>
    <w:p>
      <w:pPr>
        <w:keepNext w:val="0"/>
        <w:keepLines w:val="0"/>
        <w:pageBreakBefore w:val="0"/>
        <w:widowControl w:val="0"/>
        <w:kinsoku/>
        <w:wordWrap/>
        <w:overflowPunct/>
        <w:topLinePunct w:val="0"/>
        <w:autoSpaceDE/>
        <w:autoSpaceDN/>
        <w:bidi w:val="0"/>
        <w:adjustRightInd/>
        <w:snapToGrid/>
        <w:spacing w:line="240" w:lineRule="auto"/>
        <w:ind w:left="1575" w:leftChars="75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由正弦定理可得</w:t>
      </w:r>
    </w:p>
    <w:p>
      <w:pPr>
        <w:keepNext w:val="0"/>
        <w:keepLines w:val="0"/>
        <w:pageBreakBefore w:val="0"/>
        <w:widowControl w:val="0"/>
        <w:kinsoku/>
        <w:wordWrap/>
        <w:overflowPunct/>
        <w:topLinePunct w:val="0"/>
        <w:autoSpaceDE/>
        <w:autoSpaceDN/>
        <w:bidi w:val="0"/>
        <w:adjustRightInd/>
        <w:snapToGrid/>
        <w:spacing w:line="240" w:lineRule="auto"/>
        <w:ind w:left="1575" w:leftChars="75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object>
          <v:shape id="_x0000_i1068" o:spt="75" alt="eqId1501d4035822b34fcc2378f1e316f159" type="#_x0000_t75" style="height:24pt;width:81pt;" o:ole="t" filled="f" o:preferrelative="t" stroked="f" coordsize="21600,21600">
            <v:path/>
            <v:fill on="f" focussize="0,0"/>
            <v:stroke on="f" joinstyle="miter"/>
            <v:imagedata r:id="rId86" o:title=""/>
            <o:lock v:ext="edit" aspectratio="t"/>
            <w10:wrap type="none"/>
            <w10:anchorlock/>
          </v:shape>
          <o:OLEObject Type="Embed" ProgID="Equation.DSMT4" ShapeID="_x0000_i1068" DrawAspect="Content" ObjectID="_1468075768" r:id="rId85">
            <o:LockedField>false</o:LockedField>
          </o:OLEObject>
        </w:objec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………………………（8分)</w:t>
      </w:r>
    </w:p>
    <w:p>
      <w:pPr>
        <w:keepNext w:val="0"/>
        <w:keepLines w:val="0"/>
        <w:pageBreakBefore w:val="0"/>
        <w:widowControl w:val="0"/>
        <w:kinsoku/>
        <w:wordWrap/>
        <w:overflowPunct/>
        <w:topLinePunct w:val="0"/>
        <w:autoSpaceDE/>
        <w:autoSpaceDN/>
        <w:bidi w:val="0"/>
        <w:adjustRightInd/>
        <w:snapToGrid/>
        <w:spacing w:line="240" w:lineRule="auto"/>
        <w:ind w:left="1575" w:leftChars="75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解得</w:t>
      </w:r>
      <w:r>
        <w:rPr>
          <w:rFonts w:hint="default" w:ascii="Times New Roman" w:hAnsi="Times New Roman" w:eastAsia="宋体" w:cs="Times New Roman"/>
          <w:sz w:val="21"/>
          <w:szCs w:val="21"/>
        </w:rPr>
        <w:object>
          <v:shape id="_x0000_i1069" o:spt="75" alt="eqId1107d11079117a89f12a0e6b5a791713" type="#_x0000_t75" style="height:55.5pt;width:80.25pt;" o:ole="t" filled="f" o:preferrelative="t" stroked="f" coordsize="21600,21600">
            <v:path/>
            <v:fill on="f" focussize="0,0"/>
            <v:stroke on="f" joinstyle="miter"/>
            <v:imagedata r:id="rId88" o:title=""/>
            <o:lock v:ext="edit" aspectratio="t"/>
            <w10:wrap type="none"/>
            <w10:anchorlock/>
          </v:shape>
          <o:OLEObject Type="Embed" ProgID="Equation.DSMT4" ShapeID="_x0000_i1069" DrawAspect="Content" ObjectID="_1468075769" r:id="rId87">
            <o:LockedField>false</o:LockedField>
          </o:OLEObject>
        </w:object>
      </w:r>
      <w:r>
        <w:rPr>
          <w:rFonts w:hint="default" w:ascii="Times New Roman" w:hAnsi="Times New Roman" w:eastAsia="宋体" w:cs="Times New Roman"/>
          <w:sz w:val="21"/>
          <w:szCs w:val="21"/>
        </w:rPr>
        <w:object>
          <v:shape id="_x0000_i1070" o:spt="75" alt="eqIdf8de139602a28d9d9839f933c48fb057" type="#_x0000_t75" style="height:57pt;width:137.25pt;" o:ole="t" filled="f" o:preferrelative="t" stroked="f" coordsize="21600,21600">
            <v:path/>
            <v:fill on="f" focussize="0,0"/>
            <v:stroke on="f" joinstyle="miter"/>
            <v:imagedata r:id="rId90" o:title=""/>
            <o:lock v:ext="edit" aspectratio="t"/>
            <w10:wrap type="none"/>
            <w10:anchorlock/>
          </v:shape>
          <o:OLEObject Type="Embed" ProgID="Equation.DSMT4" ShapeID="_x0000_i1070" DrawAspect="Content" ObjectID="_1468075770" r:id="rId89">
            <o:LockedField>false</o:LockedField>
          </o:OLEObject>
        </w:object>
      </w:r>
      <w:r>
        <w:rPr>
          <w:rFonts w:hint="default" w:ascii="Times New Roman" w:hAnsi="Times New Roman" w:eastAsia="宋体" w:cs="Times New Roman"/>
          <w:sz w:val="21"/>
          <w:szCs w:val="21"/>
        </w:rPr>
        <w:t>. （9分)</w:t>
      </w:r>
    </w:p>
    <w:p>
      <w:pPr>
        <w:keepNext w:val="0"/>
        <w:keepLines w:val="0"/>
        <w:pageBreakBefore w:val="0"/>
        <w:widowControl w:val="0"/>
        <w:kinsoku/>
        <w:wordWrap/>
        <w:overflowPunct/>
        <w:topLinePunct w:val="0"/>
        <w:autoSpaceDE/>
        <w:autoSpaceDN/>
        <w:bidi w:val="0"/>
        <w:adjustRightInd/>
        <w:snapToGrid/>
        <w:spacing w:line="240" w:lineRule="auto"/>
        <w:ind w:left="1575" w:leftChars="75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rPr>
        <w:object>
          <v:shape id="_x0000_i1071" o:spt="75" alt="eqId0faed94a64b2dcfc6801b4fca0f16675" type="#_x0000_t75" style="height:12.75pt;width:30pt;" o:ole="t" filled="f" o:preferrelative="t" stroked="f" coordsize="21600,21600">
            <v:path/>
            <v:fill on="f" focussize="0,0"/>
            <v:stroke on="f" joinstyle="miter"/>
            <v:imagedata r:id="rId92" o:title=""/>
            <o:lock v:ext="edit" aspectratio="t"/>
            <w10:wrap type="none"/>
            <w10:anchorlock/>
          </v:shape>
          <o:OLEObject Type="Embed" ProgID="Equation.DSMT4" ShapeID="_x0000_i1071" DrawAspect="Content" ObjectID="_1468075771" r:id="rId91">
            <o:LockedField>false</o:LockedField>
          </o:OLEObject>
        </w:object>
      </w:r>
      <w:r>
        <w:rPr>
          <w:rFonts w:hint="default" w:ascii="Times New Roman" w:hAnsi="Times New Roman" w:eastAsia="宋体" w:cs="Times New Roman"/>
          <w:sz w:val="21"/>
          <w:szCs w:val="21"/>
        </w:rPr>
        <w:t>的周长为</w:t>
      </w:r>
      <w:r>
        <w:rPr>
          <w:rFonts w:hint="default" w:ascii="Times New Roman" w:hAnsi="Times New Roman" w:eastAsia="宋体" w:cs="Times New Roman"/>
          <w:sz w:val="21"/>
          <w:szCs w:val="21"/>
        </w:rPr>
        <w:object>
          <v:shape id="_x0000_i1072" o:spt="75" alt="eqId699c5415550064ccedf2c1c30eb29af4" type="#_x0000_t75" style="height:29.25pt;width:195pt;" o:ole="t" filled="f" o:preferrelative="t" stroked="f" coordsize="21600,21600">
            <v:path/>
            <v:fill on="f" focussize="0,0"/>
            <v:stroke on="f" joinstyle="miter"/>
            <v:imagedata r:id="rId94" o:title=""/>
            <o:lock v:ext="edit" aspectratio="t"/>
            <w10:wrap type="none"/>
            <w10:anchorlock/>
          </v:shape>
          <o:OLEObject Type="Embed" ProgID="Equation.DSMT4" ShapeID="_x0000_i1072" DrawAspect="Content" ObjectID="_1468075772" r:id="rId93">
            <o:LockedField>false</o:LockedField>
          </o:OLEObject>
        </w:object>
      </w:r>
      <w:r>
        <w:rPr>
          <w:rFonts w:hint="default" w:ascii="Times New Roman" w:hAnsi="Times New Roman" w:eastAsia="宋体" w:cs="Times New Roman"/>
          <w:sz w:val="21"/>
          <w:szCs w:val="21"/>
        </w:rPr>
        <w:t>. …………（10分)</w:t>
      </w:r>
    </w:p>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color w:val="auto"/>
          <w:sz w:val="21"/>
          <w:szCs w:val="21"/>
          <w:lang w:val="en-US" w:eastAsia="zh-CN"/>
        </w:rPr>
      </w:pPr>
    </w:p>
    <w:p>
      <w:pPr>
        <w:jc w:val="center"/>
        <w:rPr>
          <w:rFonts w:hint="default" w:ascii="Times New Roman" w:hAnsi="Times New Roman" w:cs="Times New Roman"/>
          <w:b/>
          <w:bCs/>
          <w:color w:val="auto"/>
          <w:sz w:val="32"/>
          <w:szCs w:val="32"/>
          <w:lang w:val="en-US" w:eastAsia="zh-CN"/>
        </w:rPr>
      </w:pPr>
    </w:p>
    <w:p>
      <w:pPr>
        <w:jc w:val="center"/>
        <w:rPr>
          <w:rFonts w:hint="default" w:ascii="Times New Roman" w:hAnsi="Times New Roman" w:cs="Times New Roman"/>
          <w:b/>
          <w:bCs/>
          <w:color w:val="auto"/>
          <w:sz w:val="32"/>
          <w:szCs w:val="32"/>
          <w:lang w:val="en-US" w:eastAsia="zh-CN"/>
        </w:rPr>
      </w:pPr>
    </w:p>
    <w:p>
      <w:pPr>
        <w:jc w:val="center"/>
        <w:rPr>
          <w:rFonts w:hint="default" w:ascii="Times New Roman" w:hAnsi="Times New Roman" w:cs="Times New Roman"/>
          <w:b/>
          <w:bCs/>
          <w:color w:val="auto"/>
          <w:sz w:val="32"/>
          <w:szCs w:val="32"/>
          <w:lang w:val="en-US" w:eastAsia="zh-CN"/>
        </w:rPr>
      </w:pPr>
    </w:p>
    <w:p>
      <w:pPr>
        <w:jc w:val="center"/>
        <w:rPr>
          <w:rFonts w:hint="default" w:ascii="Times New Roman" w:hAnsi="Times New Roman" w:cs="Times New Roman"/>
          <w:b/>
          <w:bCs/>
          <w:color w:val="auto"/>
          <w:sz w:val="32"/>
          <w:szCs w:val="32"/>
          <w:lang w:val="en-US" w:eastAsia="zh-CN"/>
        </w:rPr>
      </w:pPr>
    </w:p>
    <w:p>
      <w:pPr>
        <w:jc w:val="center"/>
        <w:rPr>
          <w:rFonts w:hint="default" w:ascii="Times New Roman" w:hAnsi="Times New Roman" w:cs="Times New Roman"/>
          <w:b/>
          <w:bCs/>
          <w:color w:val="auto"/>
          <w:sz w:val="32"/>
          <w:szCs w:val="32"/>
          <w:lang w:val="en-US" w:eastAsia="zh-CN"/>
        </w:rPr>
      </w:pPr>
    </w:p>
    <w:p>
      <w:pPr>
        <w:jc w:val="center"/>
        <w:rPr>
          <w:rFonts w:hint="default" w:ascii="Times New Roman" w:hAnsi="Times New Roman" w:cs="Times New Roman"/>
          <w:b/>
          <w:bCs/>
          <w:color w:val="auto"/>
          <w:sz w:val="32"/>
          <w:szCs w:val="32"/>
          <w:lang w:val="en-US" w:eastAsia="zh-CN"/>
        </w:rPr>
      </w:pPr>
    </w:p>
    <w:p>
      <w:pPr>
        <w:jc w:val="center"/>
        <w:rPr>
          <w:rFonts w:hint="default" w:ascii="Times New Roman" w:hAnsi="Times New Roman" w:cs="Times New Roman"/>
          <w:b/>
          <w:bCs/>
          <w:color w:val="auto"/>
          <w:sz w:val="32"/>
          <w:szCs w:val="32"/>
          <w:lang w:val="en-US" w:eastAsia="zh-CN"/>
        </w:rPr>
      </w:pPr>
    </w:p>
    <w:p>
      <w:pPr>
        <w:jc w:val="center"/>
        <w:rPr>
          <w:rFonts w:hint="default" w:ascii="Times New Roman" w:hAnsi="Times New Roman" w:eastAsia="宋体" w:cs="Times New Roman"/>
          <w:b/>
          <w:color w:val="auto"/>
          <w:kern w:val="2"/>
          <w:sz w:val="32"/>
          <w:szCs w:val="32"/>
          <w:lang w:val="en-US" w:eastAsia="zh-CN"/>
        </w:rPr>
      </w:pPr>
      <w:r>
        <w:rPr>
          <w:rFonts w:hint="default" w:ascii="Times New Roman" w:hAnsi="Times New Roman" w:eastAsia="宋体" w:cs="Times New Roman"/>
          <w:b/>
          <w:color w:val="auto"/>
          <w:kern w:val="2"/>
          <w:sz w:val="32"/>
          <w:szCs w:val="32"/>
          <w:lang w:val="en-US" w:eastAsia="zh-CN"/>
        </w:rPr>
        <w:t>英语</w:t>
      </w:r>
      <w:r>
        <w:rPr>
          <w:rFonts w:hint="eastAsia" w:ascii="Times New Roman" w:hAnsi="Times New Roman" w:eastAsia="宋体" w:cs="Times New Roman"/>
          <w:b/>
          <w:color w:val="auto"/>
          <w:kern w:val="2"/>
          <w:sz w:val="32"/>
          <w:szCs w:val="32"/>
          <w:lang w:val="en-US" w:eastAsia="zh-CN"/>
        </w:rPr>
        <w:t>试题甲答案及评分标准</w:t>
      </w:r>
    </w:p>
    <w:p>
      <w:pPr>
        <w:jc w:val="center"/>
        <w:rPr>
          <w:rFonts w:hint="default" w:ascii="Times New Roman" w:hAnsi="Times New Roman" w:cs="Times New Roman"/>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color w:val="auto"/>
          <w:sz w:val="21"/>
          <w:szCs w:val="21"/>
        </w:rPr>
        <w:t>Ⅰ.</w:t>
      </w:r>
      <w:r>
        <w:rPr>
          <w:rFonts w:hint="default"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bCs/>
          <w:sz w:val="21"/>
          <w:szCs w:val="21"/>
        </w:rPr>
        <w:t>单项选择</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rPr>
        <w:t>共20小题，每小题1分，计20分</w:t>
      </w:r>
      <w:r>
        <w:rPr>
          <w:rFonts w:hint="default" w:ascii="Times New Roman" w:hAnsi="Times New Roman" w:eastAsia="宋体" w:cs="Times New Roman"/>
          <w:b/>
          <w:bCs/>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316" w:firstLineChars="150"/>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A卷：</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1—5 </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CBCAB    </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6—10 </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DDCAB    </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11—15 </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ADCBD    </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16—20 </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AABDC</w:t>
      </w:r>
    </w:p>
    <w:p>
      <w:pPr>
        <w:keepNext w:val="0"/>
        <w:keepLines w:val="0"/>
        <w:pageBreakBefore w:val="0"/>
        <w:widowControl/>
        <w:kinsoku/>
        <w:wordWrap/>
        <w:overflowPunct/>
        <w:topLinePunct w:val="0"/>
        <w:autoSpaceDE/>
        <w:autoSpaceDN/>
        <w:bidi w:val="0"/>
        <w:adjustRightInd/>
        <w:snapToGrid/>
        <w:spacing w:line="360" w:lineRule="auto"/>
        <w:ind w:firstLine="316" w:firstLineChars="150"/>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B</w:t>
      </w:r>
      <w:r>
        <w:rPr>
          <w:rFonts w:hint="default" w:ascii="Times New Roman" w:hAnsi="Times New Roman" w:cs="Times New Roman"/>
          <w:b/>
          <w:bCs/>
          <w:color w:val="000000" w:themeColor="text1"/>
          <w:sz w:val="21"/>
          <w:szCs w:val="21"/>
          <w:lang w:val="en-US" w:eastAsia="zh-CN"/>
          <w14:textFill>
            <w14:solidFill>
              <w14:schemeClr w14:val="tx1"/>
            </w14:solidFill>
          </w14:textFill>
        </w:rPr>
        <w:t>卷：</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1—5 </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C</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A</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C</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BA</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6—10 </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DDC</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BA</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14:textFill>
            <w14:solidFill>
              <w14:schemeClr w14:val="tx1"/>
            </w14:solidFill>
          </w14:textFill>
        </w:rPr>
        <w:t>11—15</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B</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DC</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A</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D    </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16—20 </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BBA</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DC</w:t>
      </w:r>
    </w:p>
    <w:p>
      <w:pPr>
        <w:pStyle w:val="13"/>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Ⅱ</w:t>
      </w:r>
      <w:r>
        <w:rPr>
          <w:rFonts w:hint="default" w:ascii="Times New Roman" w:hAnsi="Times New Roman" w:eastAsia="宋体" w:cs="Times New Roman"/>
          <w:b/>
          <w:bCs w:val="0"/>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z w:val="21"/>
          <w:szCs w:val="21"/>
          <w14:textFill>
            <w14:solidFill>
              <w14:schemeClr w14:val="tx1"/>
            </w14:solidFill>
          </w14:textFill>
        </w:rPr>
        <w:t>完型填空</w:t>
      </w:r>
      <w:r>
        <w:rPr>
          <w:rFonts w:hint="default" w:ascii="Times New Roman" w:hAnsi="Times New Roman" w:eastAsia="宋体" w:cs="Times New Roman"/>
          <w:b/>
          <w:bCs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val="0"/>
          <w:color w:val="000000" w:themeColor="text1"/>
          <w:sz w:val="21"/>
          <w:szCs w:val="21"/>
          <w14:textFill>
            <w14:solidFill>
              <w14:schemeClr w14:val="tx1"/>
            </w14:solidFill>
          </w14:textFill>
        </w:rPr>
        <w:t>共10小题，每小题3分，计30分</w:t>
      </w:r>
      <w:r>
        <w:rPr>
          <w:rFonts w:hint="default" w:ascii="Times New Roman" w:hAnsi="Times New Roman" w:eastAsia="宋体" w:cs="Times New Roman"/>
          <w:b/>
          <w:bCs w:val="0"/>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316" w:firstLineChars="15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A卷：</w:t>
      </w:r>
      <w:r>
        <w:rPr>
          <w:rFonts w:hint="default" w:ascii="Times New Roman" w:hAnsi="Times New Roman" w:eastAsia="宋体" w:cs="Times New Roman"/>
          <w:b w:val="0"/>
          <w:bCs w:val="0"/>
          <w:color w:val="000000" w:themeColor="text1"/>
          <w:sz w:val="21"/>
          <w:szCs w:val="21"/>
          <w14:textFill>
            <w14:solidFill>
              <w14:schemeClr w14:val="tx1"/>
            </w14:solidFill>
          </w14:textFill>
        </w:rPr>
        <w:t>21—25 ACDCB</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14:textFill>
            <w14:solidFill>
              <w14:schemeClr w14:val="tx1"/>
            </w14:solidFill>
          </w14:textFill>
        </w:rPr>
        <w:t>26—30 CBABD</w:t>
      </w:r>
    </w:p>
    <w:p>
      <w:pPr>
        <w:keepNext w:val="0"/>
        <w:keepLines w:val="0"/>
        <w:pageBreakBefore w:val="0"/>
        <w:widowControl/>
        <w:kinsoku/>
        <w:wordWrap/>
        <w:overflowPunct/>
        <w:topLinePunct w:val="0"/>
        <w:autoSpaceDE/>
        <w:autoSpaceDN/>
        <w:bidi w:val="0"/>
        <w:adjustRightInd/>
        <w:snapToGrid/>
        <w:spacing w:line="360" w:lineRule="auto"/>
        <w:ind w:firstLine="316" w:firstLineChars="15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B</w:t>
      </w:r>
      <w:r>
        <w:rPr>
          <w:rFonts w:hint="default" w:ascii="Times New Roman" w:hAnsi="Times New Roman" w:cs="Times New Roman"/>
          <w:b/>
          <w:bCs/>
          <w:color w:val="000000" w:themeColor="text1"/>
          <w:sz w:val="21"/>
          <w:szCs w:val="21"/>
          <w:lang w:val="en-US" w:eastAsia="zh-CN"/>
          <w14:textFill>
            <w14:solidFill>
              <w14:schemeClr w14:val="tx1"/>
            </w14:solidFill>
          </w14:textFill>
        </w:rPr>
        <w:t>卷：</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21—25 </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B</w:t>
      </w:r>
      <w:r>
        <w:rPr>
          <w:rFonts w:hint="default" w:ascii="Times New Roman" w:hAnsi="Times New Roman" w:eastAsia="宋体" w:cs="Times New Roman"/>
          <w:b w:val="0"/>
          <w:bCs w:val="0"/>
          <w:color w:val="000000" w:themeColor="text1"/>
          <w:sz w:val="21"/>
          <w:szCs w:val="21"/>
          <w14:textFill>
            <w14:solidFill>
              <w14:schemeClr w14:val="tx1"/>
            </w14:solidFill>
          </w14:textFill>
        </w:rPr>
        <w:t>CDC</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A</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14:textFill>
            <w14:solidFill>
              <w14:schemeClr w14:val="tx1"/>
            </w14:solidFill>
          </w14:textFill>
        </w:rPr>
        <w:t>26—30 C</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ABA</w:t>
      </w:r>
      <w:r>
        <w:rPr>
          <w:rFonts w:hint="default" w:ascii="Times New Roman" w:hAnsi="Times New Roman" w:eastAsia="宋体" w:cs="Times New Roman"/>
          <w:b w:val="0"/>
          <w:bCs w:val="0"/>
          <w:color w:val="000000" w:themeColor="text1"/>
          <w:sz w:val="21"/>
          <w:szCs w:val="21"/>
          <w14:textFill>
            <w14:solidFill>
              <w14:schemeClr w14:val="tx1"/>
            </w14:solidFill>
          </w14:textFill>
        </w:rPr>
        <w:t>D</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Ⅲ</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color w:val="000000" w:themeColor="text1"/>
          <w:sz w:val="21"/>
          <w:szCs w:val="21"/>
          <w14:textFill>
            <w14:solidFill>
              <w14:schemeClr w14:val="tx1"/>
            </w14:solidFill>
          </w14:textFill>
        </w:rPr>
        <w:t xml:space="preserve"> 阅读理解</w:t>
      </w:r>
      <w:r>
        <w:rPr>
          <w:rFonts w:hint="default" w:ascii="Times New Roman" w:hAnsi="Times New Roman" w:eastAsia="宋体" w:cs="Times New Roman"/>
          <w:b/>
          <w:color w:val="000000" w:themeColor="text1"/>
          <w:sz w:val="21"/>
          <w:szCs w:val="21"/>
          <w:lang w:eastAsia="zh-CN"/>
          <w14:textFill>
            <w14:solidFill>
              <w14:schemeClr w14:val="tx1"/>
            </w14:solidFill>
          </w14:textFill>
        </w:rPr>
        <w:t>（</w:t>
      </w:r>
      <w:r>
        <w:rPr>
          <w:rFonts w:hint="default" w:ascii="Times New Roman" w:hAnsi="Times New Roman" w:eastAsia="宋体" w:cs="Times New Roman"/>
          <w:b/>
          <w:color w:val="000000" w:themeColor="text1"/>
          <w:sz w:val="21"/>
          <w:szCs w:val="21"/>
          <w14:textFill>
            <w14:solidFill>
              <w14:schemeClr w14:val="tx1"/>
            </w14:solidFill>
          </w14:textFill>
        </w:rPr>
        <w:t>共10小题，每小题2分，计20分</w:t>
      </w:r>
      <w:r>
        <w:rPr>
          <w:rFonts w:hint="default" w:ascii="Times New Roman" w:hAnsi="Times New Roman" w:eastAsia="宋体" w:cs="Times New Roman"/>
          <w:b/>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316" w:firstLineChars="15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A卷：</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31—35 ADCDB       36—40 ABDCA</w:t>
      </w:r>
    </w:p>
    <w:p>
      <w:pPr>
        <w:keepNext w:val="0"/>
        <w:keepLines w:val="0"/>
        <w:pageBreakBefore w:val="0"/>
        <w:widowControl/>
        <w:kinsoku/>
        <w:wordWrap/>
        <w:overflowPunct/>
        <w:topLinePunct w:val="0"/>
        <w:autoSpaceDE/>
        <w:autoSpaceDN/>
        <w:bidi w:val="0"/>
        <w:adjustRightInd/>
        <w:snapToGrid/>
        <w:spacing w:line="360" w:lineRule="auto"/>
        <w:ind w:firstLine="316" w:firstLineChars="150"/>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B</w:t>
      </w:r>
      <w:r>
        <w:rPr>
          <w:rFonts w:hint="default" w:ascii="Times New Roman" w:hAnsi="Times New Roman" w:cs="Times New Roman"/>
          <w:b/>
          <w:bCs/>
          <w:color w:val="000000" w:themeColor="text1"/>
          <w:sz w:val="21"/>
          <w:szCs w:val="21"/>
          <w:lang w:val="en-US" w:eastAsia="zh-CN"/>
          <w14:textFill>
            <w14:solidFill>
              <w14:schemeClr w14:val="tx1"/>
            </w14:solidFill>
          </w14:textFill>
        </w:rPr>
        <w:t>卷：</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 xml:space="preserve">31—35 </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B</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DCD</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A</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 xml:space="preserve">       36—40 </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BA</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DC</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B</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Ⅳ.</w:t>
      </w:r>
      <w:r>
        <w:rPr>
          <w:rFonts w:hint="default" w:ascii="Times New Roman" w:hAnsi="Times New Roman" w:eastAsia="宋体" w:cs="Times New Roman"/>
          <w:b/>
          <w:bCs w:val="0"/>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z w:val="21"/>
          <w:szCs w:val="21"/>
          <w14:textFill>
            <w14:solidFill>
              <w14:schemeClr w14:val="tx1"/>
            </w14:solidFill>
          </w14:textFill>
        </w:rPr>
        <w:t>补全对话</w:t>
      </w:r>
      <w:r>
        <w:rPr>
          <w:rFonts w:hint="default" w:ascii="Times New Roman" w:hAnsi="Times New Roman" w:eastAsia="宋体" w:cs="Times New Roman"/>
          <w:b/>
          <w:bCs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b/>
          <w:bCs w:val="0"/>
          <w:color w:val="000000" w:themeColor="text1"/>
          <w:sz w:val="21"/>
          <w:szCs w:val="21"/>
          <w14:textFill>
            <w14:solidFill>
              <w14:schemeClr w14:val="tx1"/>
            </w14:solidFill>
          </w14:textFill>
        </w:rPr>
        <w:t>共10小题，每小题2分，计20分</w:t>
      </w:r>
      <w:r>
        <w:rPr>
          <w:rFonts w:hint="default" w:ascii="Times New Roman" w:hAnsi="Times New Roman" w:eastAsia="宋体" w:cs="Times New Roman"/>
          <w:b/>
          <w:bCs w:val="0"/>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316" w:firstLineChars="150"/>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A卷：</w:t>
      </w:r>
      <w:r>
        <w:rPr>
          <w:rFonts w:hint="default" w:ascii="Times New Roman" w:hAnsi="Times New Roman" w:eastAsia="宋体" w:cs="Times New Roman"/>
          <w:b w:val="0"/>
          <w:bCs w:val="0"/>
          <w:color w:val="000000" w:themeColor="text1"/>
          <w:sz w:val="21"/>
          <w:szCs w:val="21"/>
          <w14:textFill>
            <w14:solidFill>
              <w14:schemeClr w14:val="tx1"/>
            </w14:solidFill>
          </w14:textFill>
        </w:rPr>
        <w:t>41—45 ACBAC</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14:textFill>
            <w14:solidFill>
              <w14:schemeClr w14:val="tx1"/>
            </w14:solidFill>
          </w14:textFill>
        </w:rPr>
        <w:t>46—50 ABCBA</w:t>
      </w:r>
    </w:p>
    <w:p>
      <w:pPr>
        <w:keepNext w:val="0"/>
        <w:keepLines w:val="0"/>
        <w:pageBreakBefore w:val="0"/>
        <w:widowControl/>
        <w:kinsoku/>
        <w:wordWrap/>
        <w:overflowPunct/>
        <w:topLinePunct w:val="0"/>
        <w:autoSpaceDE/>
        <w:autoSpaceDN/>
        <w:bidi w:val="0"/>
        <w:adjustRightInd/>
        <w:snapToGrid/>
        <w:spacing w:line="360" w:lineRule="auto"/>
        <w:ind w:firstLine="316" w:firstLineChars="150"/>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B</w:t>
      </w:r>
      <w:r>
        <w:rPr>
          <w:rFonts w:hint="default" w:ascii="Times New Roman" w:hAnsi="Times New Roman" w:cs="Times New Roman"/>
          <w:b/>
          <w:bCs/>
          <w:color w:val="000000" w:themeColor="text1"/>
          <w:sz w:val="21"/>
          <w:szCs w:val="21"/>
          <w:lang w:val="en-US" w:eastAsia="zh-CN"/>
          <w14:textFill>
            <w14:solidFill>
              <w14:schemeClr w14:val="tx1"/>
            </w14:solidFill>
          </w14:textFill>
        </w:rPr>
        <w:t>卷：</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41—45 </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B</w:t>
      </w:r>
      <w:r>
        <w:rPr>
          <w:rFonts w:hint="default" w:ascii="Times New Roman" w:hAnsi="Times New Roman" w:eastAsia="宋体" w:cs="Times New Roman"/>
          <w:b w:val="0"/>
          <w:bCs w:val="0"/>
          <w:color w:val="000000" w:themeColor="text1"/>
          <w:sz w:val="21"/>
          <w:szCs w:val="21"/>
          <w14:textFill>
            <w14:solidFill>
              <w14:schemeClr w14:val="tx1"/>
            </w14:solidFill>
          </w14:textFill>
        </w:rPr>
        <w:t>C</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AB</w:t>
      </w:r>
      <w:r>
        <w:rPr>
          <w:rFonts w:hint="default" w:ascii="Times New Roman" w:hAnsi="Times New Roman" w:eastAsia="宋体" w:cs="Times New Roman"/>
          <w:b w:val="0"/>
          <w:bCs w:val="0"/>
          <w:color w:val="000000" w:themeColor="text1"/>
          <w:sz w:val="21"/>
          <w:szCs w:val="21"/>
          <w14:textFill>
            <w14:solidFill>
              <w14:schemeClr w14:val="tx1"/>
            </w14:solidFill>
          </w14:textFill>
        </w:rPr>
        <w:t>C</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46—50 </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BA</w:t>
      </w:r>
      <w:r>
        <w:rPr>
          <w:rFonts w:hint="default" w:ascii="Times New Roman" w:hAnsi="Times New Roman" w:eastAsia="宋体" w:cs="Times New Roman"/>
          <w:b w:val="0"/>
          <w:bCs w:val="0"/>
          <w:color w:val="000000" w:themeColor="text1"/>
          <w:sz w:val="21"/>
          <w:szCs w:val="21"/>
          <w14:textFill>
            <w14:solidFill>
              <w14:schemeClr w14:val="tx1"/>
            </w14:solidFill>
          </w14:textFill>
        </w:rPr>
        <w:t>C</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AB</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lang w:val="pt-BR"/>
          <w14:textFill>
            <w14:solidFill>
              <w14:schemeClr w14:val="tx1"/>
            </w14:solidFill>
          </w14:textFill>
        </w:rPr>
        <w:t>Ⅴ.</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14:textFill>
            <w14:solidFill>
              <w14:schemeClr w14:val="tx1"/>
            </w14:solidFill>
          </w14:textFill>
        </w:rPr>
        <w:t>填空题</w:t>
      </w:r>
      <w:r>
        <w:rPr>
          <w:rFonts w:hint="default" w:ascii="Times New Roman" w:hAnsi="Times New Roman" w:eastAsia="宋体" w:cs="Times New Roman"/>
          <w:b/>
          <w:color w:val="000000" w:themeColor="text1"/>
          <w:sz w:val="21"/>
          <w:szCs w:val="21"/>
          <w:lang w:eastAsia="zh-CN"/>
          <w14:textFill>
            <w14:solidFill>
              <w14:schemeClr w14:val="tx1"/>
            </w14:solidFill>
          </w14:textFill>
        </w:rPr>
        <w:t>（</w:t>
      </w:r>
      <w:r>
        <w:rPr>
          <w:rFonts w:hint="default" w:ascii="Times New Roman" w:hAnsi="Times New Roman" w:eastAsia="宋体" w:cs="Times New Roman"/>
          <w:b/>
          <w:color w:val="000000" w:themeColor="text1"/>
          <w:sz w:val="21"/>
          <w:szCs w:val="21"/>
          <w14:textFill>
            <w14:solidFill>
              <w14:schemeClr w14:val="tx1"/>
            </w14:solidFill>
          </w14:textFill>
        </w:rPr>
        <w:t>每空限填一词，共5小题，每小题2分，计10分</w:t>
      </w:r>
      <w:r>
        <w:rPr>
          <w:rFonts w:hint="default" w:ascii="Times New Roman" w:hAnsi="Times New Roman" w:eastAsia="宋体" w:cs="Times New Roman"/>
          <w:b/>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316" w:firstLineChars="150"/>
        <w:textAlignment w:val="auto"/>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A、B卷答案相同：</w:t>
      </w:r>
    </w:p>
    <w:p>
      <w:pPr>
        <w:keepNext w:val="0"/>
        <w:keepLines w:val="0"/>
        <w:pageBreakBefore w:val="0"/>
        <w:widowControl/>
        <w:kinsoku/>
        <w:wordWrap/>
        <w:overflowPunct/>
        <w:topLinePunct w:val="0"/>
        <w:autoSpaceDE/>
        <w:autoSpaceDN/>
        <w:bidi w:val="0"/>
        <w:adjustRightInd/>
        <w:snapToGrid/>
        <w:spacing w:line="360" w:lineRule="auto"/>
        <w:ind w:firstLine="315" w:firstLineChars="150"/>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51</w:t>
      </w:r>
      <w:r>
        <w:rPr>
          <w:rFonts w:hint="eastAsia" w:ascii="Times New Roman" w:hAnsi="Times New Roman" w:eastAsia="宋体" w:cs="Times New Roman"/>
          <w:b w:val="0"/>
          <w:bCs w:val="0"/>
          <w:sz w:val="21"/>
          <w:szCs w:val="21"/>
          <w:lang w:val="en-US" w:eastAsia="zh-CN"/>
        </w:rPr>
        <w:t>.</w:t>
      </w:r>
      <w:r>
        <w:rPr>
          <w:rFonts w:hint="default" w:ascii="Times New Roman" w:hAnsi="Times New Roman" w:eastAsia="宋体" w:cs="Times New Roman"/>
          <w:b w:val="0"/>
          <w:bCs w:val="0"/>
          <w:sz w:val="21"/>
          <w:szCs w:val="21"/>
        </w:rPr>
        <w:t xml:space="preserve"> are  students</w:t>
      </w:r>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rPr>
        <w:t>52</w:t>
      </w:r>
      <w:r>
        <w:rPr>
          <w:rFonts w:hint="eastAsia" w:ascii="Times New Roman" w:hAnsi="Times New Roman" w:eastAsia="宋体" w:cs="Times New Roman"/>
          <w:b w:val="0"/>
          <w:bCs w:val="0"/>
          <w:sz w:val="21"/>
          <w:szCs w:val="21"/>
          <w:lang w:val="en-US" w:eastAsia="zh-CN"/>
        </w:rPr>
        <w:t>.</w:t>
      </w:r>
      <w:r>
        <w:rPr>
          <w:rFonts w:hint="default" w:ascii="Times New Roman" w:hAnsi="Times New Roman" w:eastAsia="宋体" w:cs="Times New Roman"/>
          <w:b w:val="0"/>
          <w:bCs w:val="0"/>
          <w:sz w:val="21"/>
          <w:szCs w:val="21"/>
        </w:rPr>
        <w:t xml:space="preserve"> go  with</w:t>
      </w:r>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rPr>
        <w:t>53</w:t>
      </w:r>
      <w:r>
        <w:rPr>
          <w:rFonts w:hint="eastAsia" w:ascii="Times New Roman" w:hAnsi="Times New Roman" w:eastAsia="宋体" w:cs="Times New Roman"/>
          <w:b w:val="0"/>
          <w:bCs w:val="0"/>
          <w:sz w:val="21"/>
          <w:szCs w:val="21"/>
          <w:lang w:val="en-US" w:eastAsia="zh-CN"/>
        </w:rPr>
        <w:t>.</w:t>
      </w:r>
      <w:r>
        <w:rPr>
          <w:rFonts w:hint="default" w:ascii="Times New Roman" w:hAnsi="Times New Roman" w:eastAsia="宋体" w:cs="Times New Roman"/>
          <w:b w:val="0"/>
          <w:bCs w:val="0"/>
          <w:sz w:val="21"/>
          <w:szCs w:val="21"/>
        </w:rPr>
        <w:t xml:space="preserve"> stay  at</w:t>
      </w:r>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rPr>
        <w:t>54</w:t>
      </w:r>
      <w:r>
        <w:rPr>
          <w:rFonts w:hint="eastAsia" w:ascii="Times New Roman" w:hAnsi="Times New Roman" w:eastAsia="宋体" w:cs="Times New Roman"/>
          <w:b w:val="0"/>
          <w:bCs w:val="0"/>
          <w:sz w:val="21"/>
          <w:szCs w:val="21"/>
          <w:lang w:val="en-US" w:eastAsia="zh-CN"/>
        </w:rPr>
        <w:t>.</w:t>
      </w:r>
      <w:r>
        <w:rPr>
          <w:rFonts w:hint="default" w:ascii="Times New Roman" w:hAnsi="Times New Roman" w:eastAsia="宋体" w:cs="Times New Roman"/>
          <w:b w:val="0"/>
          <w:bCs w:val="0"/>
          <w:sz w:val="21"/>
          <w:szCs w:val="21"/>
        </w:rPr>
        <w:t xml:space="preserve"> </w:t>
      </w:r>
      <w:r>
        <w:rPr>
          <w:rFonts w:hint="default" w:ascii="Times New Roman" w:hAnsi="Times New Roman" w:eastAsia="宋体" w:cs="Times New Roman"/>
          <w:b w:val="0"/>
          <w:bCs w:val="0"/>
          <w:sz w:val="21"/>
          <w:szCs w:val="21"/>
          <w:lang w:val="en-US" w:eastAsia="zh-CN"/>
        </w:rPr>
        <w:t>If</w:t>
      </w:r>
      <w:r>
        <w:rPr>
          <w:rFonts w:hint="default" w:ascii="Times New Roman" w:hAnsi="Times New Roman" w:eastAsia="宋体" w:cs="Times New Roman"/>
          <w:b w:val="0"/>
          <w:bCs w:val="0"/>
          <w:sz w:val="21"/>
          <w:szCs w:val="21"/>
        </w:rPr>
        <w:t xml:space="preserve">  a</w:t>
      </w:r>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rPr>
        <w:t>55</w:t>
      </w:r>
      <w:r>
        <w:rPr>
          <w:rFonts w:hint="eastAsia" w:ascii="Times New Roman" w:hAnsi="Times New Roman" w:eastAsia="宋体" w:cs="Times New Roman"/>
          <w:b w:val="0"/>
          <w:bCs w:val="0"/>
          <w:sz w:val="21"/>
          <w:szCs w:val="21"/>
          <w:lang w:val="en-US" w:eastAsia="zh-CN"/>
        </w:rPr>
        <w:t>.</w:t>
      </w:r>
      <w:r>
        <w:rPr>
          <w:rFonts w:hint="default" w:ascii="Times New Roman" w:hAnsi="Times New Roman" w:eastAsia="宋体" w:cs="Times New Roman"/>
          <w:b w:val="0"/>
          <w:bCs w:val="0"/>
          <w:sz w:val="21"/>
          <w:szCs w:val="21"/>
        </w:rPr>
        <w:t xml:space="preserve"> in  danger</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b/>
          <w:bCs/>
          <w:color w:val="auto"/>
          <w:sz w:val="21"/>
          <w:szCs w:val="21"/>
          <w:lang w:val="en-US" w:eastAsia="zh-CN"/>
        </w:rPr>
      </w:pPr>
    </w:p>
    <w:sectPr>
      <w:footerReference r:id="rId3" w:type="default"/>
      <w:pgSz w:w="10431" w:h="14740"/>
      <w:pgMar w:top="1417" w:right="1417" w:bottom="1417" w:left="141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MWZhMzUyMmRjMTAxMjQzMmVkZjkxYjgxYmViMWUifQ=="/>
  </w:docVars>
  <w:rsids>
    <w:rsidRoot w:val="0037728C"/>
    <w:rsid w:val="00002FC6"/>
    <w:rsid w:val="002850F3"/>
    <w:rsid w:val="0037728C"/>
    <w:rsid w:val="007817DB"/>
    <w:rsid w:val="007A34C8"/>
    <w:rsid w:val="008573C2"/>
    <w:rsid w:val="00920B63"/>
    <w:rsid w:val="00D13401"/>
    <w:rsid w:val="00FC6D26"/>
    <w:rsid w:val="04921EB2"/>
    <w:rsid w:val="156063FA"/>
    <w:rsid w:val="165752F2"/>
    <w:rsid w:val="16AF5231"/>
    <w:rsid w:val="17DA6174"/>
    <w:rsid w:val="17F134C0"/>
    <w:rsid w:val="1B927B83"/>
    <w:rsid w:val="1D486570"/>
    <w:rsid w:val="1F4C2130"/>
    <w:rsid w:val="207D734F"/>
    <w:rsid w:val="35F1521F"/>
    <w:rsid w:val="39E00172"/>
    <w:rsid w:val="3FB32478"/>
    <w:rsid w:val="40734AC2"/>
    <w:rsid w:val="40F420E6"/>
    <w:rsid w:val="42024B7C"/>
    <w:rsid w:val="422E0B05"/>
    <w:rsid w:val="42B80320"/>
    <w:rsid w:val="48AE0204"/>
    <w:rsid w:val="5122213E"/>
    <w:rsid w:val="529214B7"/>
    <w:rsid w:val="55267553"/>
    <w:rsid w:val="559542B9"/>
    <w:rsid w:val="589B3DEB"/>
    <w:rsid w:val="58AD643C"/>
    <w:rsid w:val="5EA263D1"/>
    <w:rsid w:val="63CC4F02"/>
    <w:rsid w:val="63E0064D"/>
    <w:rsid w:val="69A53D18"/>
    <w:rsid w:val="70B56644"/>
    <w:rsid w:val="70F04D96"/>
    <w:rsid w:val="71245EA3"/>
    <w:rsid w:val="7BDA1D83"/>
    <w:rsid w:val="7F674B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5"/>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5">
    <w:name w:val="正文_1"/>
    <w:qFormat/>
    <w:uiPriority w:val="0"/>
    <w:pPr>
      <w:widowControl w:val="0"/>
      <w:jc w:val="both"/>
    </w:pPr>
    <w:rPr>
      <w:rFonts w:ascii="Calibri" w:hAnsi="Calibri" w:eastAsia="宋体" w:cs="Times New Roman"/>
      <w:kern w:val="2"/>
      <w:sz w:val="21"/>
      <w:szCs w:val="22"/>
      <w:lang w:val="en-US" w:eastAsia="zh-CN" w:bidi="ar-SA"/>
    </w:rPr>
  </w:style>
  <w:style w:type="character" w:styleId="8">
    <w:name w:val="Hyperlink"/>
    <w:basedOn w:val="7"/>
    <w:qFormat/>
    <w:uiPriority w:val="0"/>
    <w:rPr>
      <w:rFonts w:ascii="Times New Roman" w:hAnsi="Times New Roman" w:eastAsia="宋体" w:cs="Times New Roman"/>
      <w:color w:val="0000FF"/>
      <w:u w:val="single"/>
    </w:rPr>
  </w:style>
  <w:style w:type="character" w:customStyle="1" w:styleId="9">
    <w:name w:val="页眉 Char"/>
    <w:basedOn w:val="7"/>
    <w:link w:val="3"/>
    <w:semiHidden/>
    <w:qFormat/>
    <w:uiPriority w:val="99"/>
    <w:rPr>
      <w:rFonts w:asciiTheme="minorHAnsi" w:hAnsiTheme="minorHAnsi" w:eastAsiaTheme="minorEastAsia" w:cstheme="minorBidi"/>
      <w:sz w:val="18"/>
      <w:szCs w:val="18"/>
    </w:rPr>
  </w:style>
  <w:style w:type="character" w:customStyle="1" w:styleId="10">
    <w:name w:val="页脚 Char"/>
    <w:basedOn w:val="7"/>
    <w:link w:val="2"/>
    <w:qFormat/>
    <w:uiPriority w:val="99"/>
    <w:rPr>
      <w:rFonts w:asciiTheme="minorHAnsi" w:hAnsiTheme="minorHAnsi" w:eastAsiaTheme="minorEastAsia" w:cstheme="minorBidi"/>
      <w:sz w:val="18"/>
      <w:szCs w:val="18"/>
    </w:rPr>
  </w:style>
  <w:style w:type="paragraph" w:styleId="11">
    <w:name w:val="List Paragraph"/>
    <w:basedOn w:val="1"/>
    <w:semiHidden/>
    <w:unhideWhenUsed/>
    <w:qFormat/>
    <w:uiPriority w:val="99"/>
    <w:pPr>
      <w:ind w:firstLine="420" w:firstLineChars="200"/>
    </w:pPr>
    <w:rPr>
      <w:szCs w:val="22"/>
    </w:rPr>
  </w:style>
  <w:style w:type="paragraph" w:customStyle="1" w:styleId="12">
    <w:name w:val="HTML 预设格式_0"/>
    <w:basedOn w:val="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No Spacing"/>
    <w:qFormat/>
    <w:uiPriority w:val="1"/>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customXml" Target="../customXml/item1.xml"/><Relationship Id="rId94" Type="http://schemas.openxmlformats.org/officeDocument/2006/relationships/image" Target="media/image42.wmf"/><Relationship Id="rId93" Type="http://schemas.openxmlformats.org/officeDocument/2006/relationships/oleObject" Target="embeddings/oleObject48.bin"/><Relationship Id="rId92" Type="http://schemas.openxmlformats.org/officeDocument/2006/relationships/image" Target="media/image41.wmf"/><Relationship Id="rId91" Type="http://schemas.openxmlformats.org/officeDocument/2006/relationships/oleObject" Target="embeddings/oleObject47.bin"/><Relationship Id="rId90" Type="http://schemas.openxmlformats.org/officeDocument/2006/relationships/image" Target="media/image40.wmf"/><Relationship Id="rId9" Type="http://schemas.openxmlformats.org/officeDocument/2006/relationships/oleObject" Target="embeddings/oleObject3.bin"/><Relationship Id="rId89" Type="http://schemas.openxmlformats.org/officeDocument/2006/relationships/oleObject" Target="embeddings/oleObject46.bin"/><Relationship Id="rId88" Type="http://schemas.openxmlformats.org/officeDocument/2006/relationships/image" Target="media/image39.wmf"/><Relationship Id="rId87" Type="http://schemas.openxmlformats.org/officeDocument/2006/relationships/oleObject" Target="embeddings/oleObject45.bin"/><Relationship Id="rId86" Type="http://schemas.openxmlformats.org/officeDocument/2006/relationships/image" Target="media/image38.wmf"/><Relationship Id="rId85" Type="http://schemas.openxmlformats.org/officeDocument/2006/relationships/oleObject" Target="embeddings/oleObject44.bin"/><Relationship Id="rId84" Type="http://schemas.openxmlformats.org/officeDocument/2006/relationships/image" Target="media/image37.wmf"/><Relationship Id="rId83" Type="http://schemas.openxmlformats.org/officeDocument/2006/relationships/oleObject" Target="embeddings/oleObject43.bin"/><Relationship Id="rId82" Type="http://schemas.openxmlformats.org/officeDocument/2006/relationships/image" Target="media/image36.wmf"/><Relationship Id="rId81" Type="http://schemas.openxmlformats.org/officeDocument/2006/relationships/oleObject" Target="embeddings/oleObject42.bin"/><Relationship Id="rId80" Type="http://schemas.openxmlformats.org/officeDocument/2006/relationships/image" Target="media/image35.wmf"/><Relationship Id="rId8" Type="http://schemas.openxmlformats.org/officeDocument/2006/relationships/image" Target="media/image2.wmf"/><Relationship Id="rId79" Type="http://schemas.openxmlformats.org/officeDocument/2006/relationships/oleObject" Target="embeddings/oleObject41.bin"/><Relationship Id="rId78" Type="http://schemas.openxmlformats.org/officeDocument/2006/relationships/oleObject" Target="embeddings/oleObject40.bin"/><Relationship Id="rId77" Type="http://schemas.openxmlformats.org/officeDocument/2006/relationships/image" Target="media/image34.wmf"/><Relationship Id="rId76" Type="http://schemas.openxmlformats.org/officeDocument/2006/relationships/oleObject" Target="embeddings/oleObject39.bin"/><Relationship Id="rId75" Type="http://schemas.openxmlformats.org/officeDocument/2006/relationships/image" Target="media/image33.wmf"/><Relationship Id="rId74" Type="http://schemas.openxmlformats.org/officeDocument/2006/relationships/oleObject" Target="embeddings/oleObject38.bin"/><Relationship Id="rId73" Type="http://schemas.openxmlformats.org/officeDocument/2006/relationships/image" Target="media/image32.wmf"/><Relationship Id="rId72" Type="http://schemas.openxmlformats.org/officeDocument/2006/relationships/oleObject" Target="embeddings/oleObject37.bin"/><Relationship Id="rId71" Type="http://schemas.openxmlformats.org/officeDocument/2006/relationships/image" Target="media/image31.wmf"/><Relationship Id="rId70" Type="http://schemas.openxmlformats.org/officeDocument/2006/relationships/oleObject" Target="embeddings/oleObject36.bin"/><Relationship Id="rId7" Type="http://schemas.openxmlformats.org/officeDocument/2006/relationships/oleObject" Target="embeddings/oleObject2.bin"/><Relationship Id="rId69" Type="http://schemas.openxmlformats.org/officeDocument/2006/relationships/image" Target="media/image30.wmf"/><Relationship Id="rId68" Type="http://schemas.openxmlformats.org/officeDocument/2006/relationships/oleObject" Target="embeddings/oleObject35.bin"/><Relationship Id="rId67" Type="http://schemas.openxmlformats.org/officeDocument/2006/relationships/image" Target="media/image29.wmf"/><Relationship Id="rId66" Type="http://schemas.openxmlformats.org/officeDocument/2006/relationships/oleObject" Target="embeddings/oleObject34.bin"/><Relationship Id="rId65" Type="http://schemas.openxmlformats.org/officeDocument/2006/relationships/image" Target="media/image28.wmf"/><Relationship Id="rId64" Type="http://schemas.openxmlformats.org/officeDocument/2006/relationships/oleObject" Target="embeddings/oleObject33.bin"/><Relationship Id="rId63" Type="http://schemas.openxmlformats.org/officeDocument/2006/relationships/image" Target="media/image27.wmf"/><Relationship Id="rId62" Type="http://schemas.openxmlformats.org/officeDocument/2006/relationships/oleObject" Target="embeddings/oleObject32.bin"/><Relationship Id="rId61" Type="http://schemas.openxmlformats.org/officeDocument/2006/relationships/oleObject" Target="embeddings/oleObject31.bin"/><Relationship Id="rId60" Type="http://schemas.openxmlformats.org/officeDocument/2006/relationships/image" Target="media/image26.wmf"/><Relationship Id="rId6" Type="http://schemas.openxmlformats.org/officeDocument/2006/relationships/image" Target="media/image1.wmf"/><Relationship Id="rId59" Type="http://schemas.openxmlformats.org/officeDocument/2006/relationships/oleObject" Target="embeddings/oleObject30.bin"/><Relationship Id="rId58" Type="http://schemas.openxmlformats.org/officeDocument/2006/relationships/image" Target="media/image25.wmf"/><Relationship Id="rId57" Type="http://schemas.openxmlformats.org/officeDocument/2006/relationships/oleObject" Target="embeddings/oleObject29.bin"/><Relationship Id="rId56" Type="http://schemas.openxmlformats.org/officeDocument/2006/relationships/oleObject" Target="embeddings/oleObject28.bin"/><Relationship Id="rId55" Type="http://schemas.openxmlformats.org/officeDocument/2006/relationships/image" Target="media/image24.wmf"/><Relationship Id="rId54" Type="http://schemas.openxmlformats.org/officeDocument/2006/relationships/oleObject" Target="embeddings/oleObject27.bin"/><Relationship Id="rId53" Type="http://schemas.openxmlformats.org/officeDocument/2006/relationships/oleObject" Target="embeddings/oleObject26.bin"/><Relationship Id="rId52" Type="http://schemas.openxmlformats.org/officeDocument/2006/relationships/image" Target="media/image23.wmf"/><Relationship Id="rId51" Type="http://schemas.openxmlformats.org/officeDocument/2006/relationships/oleObject" Target="embeddings/oleObject25.bin"/><Relationship Id="rId50" Type="http://schemas.openxmlformats.org/officeDocument/2006/relationships/oleObject" Target="embeddings/oleObject24.bin"/><Relationship Id="rId5" Type="http://schemas.openxmlformats.org/officeDocument/2006/relationships/oleObject" Target="embeddings/oleObject1.bin"/><Relationship Id="rId49" Type="http://schemas.openxmlformats.org/officeDocument/2006/relationships/image" Target="media/image22.wmf"/><Relationship Id="rId48" Type="http://schemas.openxmlformats.org/officeDocument/2006/relationships/oleObject" Target="embeddings/oleObject23.bin"/><Relationship Id="rId47" Type="http://schemas.openxmlformats.org/officeDocument/2006/relationships/image" Target="media/image21.wmf"/><Relationship Id="rId46" Type="http://schemas.openxmlformats.org/officeDocument/2006/relationships/oleObject" Target="embeddings/oleObject22.bin"/><Relationship Id="rId45" Type="http://schemas.openxmlformats.org/officeDocument/2006/relationships/image" Target="media/image20.wmf"/><Relationship Id="rId44" Type="http://schemas.openxmlformats.org/officeDocument/2006/relationships/oleObject" Target="embeddings/oleObject21.bin"/><Relationship Id="rId43" Type="http://schemas.openxmlformats.org/officeDocument/2006/relationships/image" Target="media/image19.wmf"/><Relationship Id="rId42" Type="http://schemas.openxmlformats.org/officeDocument/2006/relationships/oleObject" Target="embeddings/oleObject20.bin"/><Relationship Id="rId41" Type="http://schemas.openxmlformats.org/officeDocument/2006/relationships/image" Target="media/image18.wmf"/><Relationship Id="rId40" Type="http://schemas.openxmlformats.org/officeDocument/2006/relationships/oleObject" Target="embeddings/oleObject19.bin"/><Relationship Id="rId4" Type="http://schemas.openxmlformats.org/officeDocument/2006/relationships/theme" Target="theme/theme1.xml"/><Relationship Id="rId39" Type="http://schemas.openxmlformats.org/officeDocument/2006/relationships/image" Target="media/image17.wmf"/><Relationship Id="rId38" Type="http://schemas.openxmlformats.org/officeDocument/2006/relationships/oleObject" Target="embeddings/oleObject18.bin"/><Relationship Id="rId37" Type="http://schemas.openxmlformats.org/officeDocument/2006/relationships/image" Target="media/image16.wmf"/><Relationship Id="rId36" Type="http://schemas.openxmlformats.org/officeDocument/2006/relationships/oleObject" Target="embeddings/oleObject17.bin"/><Relationship Id="rId35" Type="http://schemas.openxmlformats.org/officeDocument/2006/relationships/image" Target="media/image15.wmf"/><Relationship Id="rId34" Type="http://schemas.openxmlformats.org/officeDocument/2006/relationships/oleObject" Target="embeddings/oleObject16.bin"/><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1620</Words>
  <Characters>2034</Characters>
  <Lines>0</Lines>
  <Paragraphs>0</Paragraphs>
  <TotalTime>0</TotalTime>
  <ScaleCrop>false</ScaleCrop>
  <LinksUpToDate>false</LinksUpToDate>
  <CharactersWithSpaces>2297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2022-02-15T13:25:00Z</dcterms:created>
  <dc:creator>dell</dc:creator>
  <cp:lastModifiedBy>dell</cp:lastModifiedBy>
  <cp:lastPrinted>2023-02-16T02:37:00Z</cp:lastPrinted>
  <dcterms:modified xsi:type="dcterms:W3CDTF">2023-02-16T03:43:03Z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FD4448D0BF15433EAD0B83F26DD2B56B</vt:lpwstr>
  </property>
</Properties>
</file>